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9D6CFE" w14:textId="77777777" w:rsidR="00181BD8" w:rsidRDefault="00181BD8">
      <w:pPr>
        <w:pStyle w:val="Bass-Nr"/>
        <w:keepNext/>
        <w:rPr>
          <w:rFonts w:cs="Arial"/>
        </w:rPr>
      </w:pPr>
      <w:r>
        <w:t>12-51 Nr. 2</w:t>
      </w:r>
    </w:p>
    <w:p w14:paraId="406B2F67" w14:textId="77777777" w:rsidR="00181BD8" w:rsidRDefault="00181BD8">
      <w:pPr>
        <w:pStyle w:val="RVueberschrift1100fz"/>
        <w:keepNext/>
        <w:keepLines/>
      </w:pPr>
      <w:r>
        <w:t>Erf</w:t>
      </w:r>
      <w:r>
        <w:t>ü</w:t>
      </w:r>
      <w:r>
        <w:t xml:space="preserve">llung </w:t>
      </w:r>
      <w:r>
        <w:rPr>
          <w:rFonts w:cs="Arial"/>
        </w:rPr>
        <w:br/>
      </w:r>
      <w:r>
        <w:t>der Schulpflicht in Erg</w:t>
      </w:r>
      <w:r>
        <w:t>ä</w:t>
      </w:r>
      <w:r>
        <w:t xml:space="preserve">nzungsschulen; </w:t>
      </w:r>
      <w:r>
        <w:rPr>
          <w:rFonts w:cs="Arial"/>
        </w:rPr>
        <w:br/>
      </w:r>
      <w:r>
        <w:t xml:space="preserve">Feststellung nach </w:t>
      </w:r>
      <w:hyperlink r:id="rId7" w:history="1">
        <w:r>
          <w:t>§ 34 Schulgesetz</w:t>
        </w:r>
      </w:hyperlink>
      <w:r>
        <w:rPr>
          <w:rFonts w:cs="Arial"/>
        </w:rPr>
        <w:t xml:space="preserve"> (SchulG)</w:t>
      </w:r>
    </w:p>
    <w:p w14:paraId="6B06682B" w14:textId="77777777" w:rsidR="00181BD8" w:rsidRDefault="00181BD8">
      <w:pPr>
        <w:pStyle w:val="RVueberschrift285nz"/>
        <w:keepNext/>
        <w:keepLines/>
        <w:rPr>
          <w:rFonts w:cs="Arial"/>
        </w:rPr>
      </w:pPr>
      <w:r>
        <w:rPr>
          <w:rFonts w:cs="Arial"/>
        </w:rPr>
        <w:t>RdErl</w:t>
      </w:r>
      <w:r>
        <w:t>.</w:t>
      </w:r>
      <w:r>
        <w:rPr>
          <w:rFonts w:cs="Arial"/>
        </w:rPr>
        <w:t xml:space="preserve"> d</w:t>
      </w:r>
      <w:r>
        <w:t>.</w:t>
      </w:r>
      <w:r>
        <w:rPr>
          <w:rFonts w:cs="Arial"/>
        </w:rPr>
        <w:t xml:space="preserve"> Kultusministeriums </w:t>
      </w:r>
      <w:r>
        <w:br/>
      </w:r>
      <w:r>
        <w:rPr>
          <w:rFonts w:cs="Arial"/>
        </w:rPr>
        <w:t>v</w:t>
      </w:r>
      <w:r>
        <w:t>.</w:t>
      </w:r>
      <w:r>
        <w:rPr>
          <w:rFonts w:cs="Arial"/>
        </w:rPr>
        <w:t xml:space="preserve"> 27</w:t>
      </w:r>
      <w:r>
        <w:t>.</w:t>
      </w:r>
      <w:r>
        <w:rPr>
          <w:rFonts w:cs="Arial"/>
        </w:rPr>
        <w:t>12</w:t>
      </w:r>
      <w:r>
        <w:t>.</w:t>
      </w:r>
      <w:r>
        <w:rPr>
          <w:rFonts w:cs="Arial"/>
        </w:rPr>
        <w:t xml:space="preserve">1967 </w:t>
      </w:r>
      <w:r>
        <w:t>(</w:t>
      </w:r>
      <w:r>
        <w:rPr>
          <w:rFonts w:cs="Arial"/>
        </w:rPr>
        <w:t>ABl</w:t>
      </w:r>
      <w:r>
        <w:t>.</w:t>
      </w:r>
      <w:r>
        <w:rPr>
          <w:rFonts w:cs="Arial"/>
        </w:rPr>
        <w:t xml:space="preserve"> KM</w:t>
      </w:r>
      <w:r>
        <w:t>.</w:t>
      </w:r>
      <w:r>
        <w:rPr>
          <w:rFonts w:cs="Arial"/>
        </w:rPr>
        <w:t xml:space="preserve"> NW</w:t>
      </w:r>
      <w:r>
        <w:t>.</w:t>
      </w:r>
      <w:r>
        <w:rPr>
          <w:rFonts w:cs="Arial"/>
        </w:rPr>
        <w:t xml:space="preserve"> 03</w:t>
      </w:r>
      <w:r>
        <w:t>/</w:t>
      </w:r>
      <w:r>
        <w:rPr>
          <w:rFonts w:cs="Arial"/>
        </w:rPr>
        <w:t>68 S</w:t>
      </w:r>
      <w:r>
        <w:t>.</w:t>
      </w:r>
      <w:r>
        <w:rPr>
          <w:rFonts w:cs="Arial"/>
        </w:rPr>
        <w:t xml:space="preserve"> 64</w:t>
      </w:r>
      <w:r>
        <w:t>)</w:t>
      </w:r>
      <w:r>
        <w:rPr>
          <w:rFonts w:cs="Arial"/>
          <w:vertAlign w:val="superscript"/>
        </w:rPr>
        <w:footnoteReference w:id="1"/>
      </w:r>
    </w:p>
    <w:p w14:paraId="6FD72D15" w14:textId="77777777" w:rsidR="00181BD8" w:rsidRDefault="00181BD8">
      <w:pPr>
        <w:pStyle w:val="RVfliesstext175nb"/>
        <w:widowControl/>
        <w:rPr>
          <w:rFonts w:cs="Calibri"/>
        </w:rPr>
      </w:pPr>
      <w:r>
        <w:rPr>
          <w:rFonts w:cs="Calibri"/>
        </w:rPr>
        <w:t xml:space="preserve">1 Nach </w:t>
      </w:r>
      <w:r>
        <w:rPr>
          <w:rFonts w:cs="Calibri"/>
        </w:rPr>
        <w:t>§</w:t>
      </w:r>
      <w:r>
        <w:rPr>
          <w:rFonts w:cs="Calibri"/>
        </w:rPr>
        <w:t xml:space="preserve"> 34 Abs. 3 SchulG </w:t>
      </w:r>
      <w:hyperlink r:id="rId8" w:history="1">
        <w:r>
          <w:rPr>
            <w:rFonts w:cs="Calibri"/>
          </w:rPr>
          <w:t>(BASS 1-1)</w:t>
        </w:r>
      </w:hyperlink>
      <w:r>
        <w:t xml:space="preserve"> ist es zul</w:t>
      </w:r>
      <w:r>
        <w:t>ä</w:t>
      </w:r>
      <w:r>
        <w:t>ssig, an Stelle der Hauptschule eine allgemein bildende Erg</w:t>
      </w:r>
      <w:r>
        <w:t>ä</w:t>
      </w:r>
      <w:r>
        <w:t>nzungsschule zu besuchen, wenn die obere Schulaufsicht festgestellt hat, dass an dieser Schule das Bildungsziel der Hauptschule erreicht werden kann.</w:t>
      </w:r>
    </w:p>
    <w:p w14:paraId="2CE97B63" w14:textId="77777777" w:rsidR="00181BD8" w:rsidRDefault="00181BD8">
      <w:pPr>
        <w:pStyle w:val="RVfliesstext175nb"/>
        <w:widowControl/>
        <w:rPr>
          <w:rFonts w:cs="Calibri"/>
        </w:rPr>
      </w:pPr>
      <w:r>
        <w:t>2 Erg</w:t>
      </w:r>
      <w:r>
        <w:t>ä</w:t>
      </w:r>
      <w:r>
        <w:t>nzungsschulen sind Privatschulen, die keine Ersatzschulen sind und deshalb nicht der Genehmigung des Ministeriums f</w:t>
      </w:r>
      <w:r>
        <w:t>ü</w:t>
      </w:r>
      <w:r>
        <w:t>r Schule und Bildung bed</w:t>
      </w:r>
      <w:r>
        <w:t>ü</w:t>
      </w:r>
      <w:r>
        <w:t>rfen; die n</w:t>
      </w:r>
      <w:r>
        <w:t>ä</w:t>
      </w:r>
      <w:r>
        <w:t>here Ordnung der Rechtsverh</w:t>
      </w:r>
      <w:r>
        <w:t>ä</w:t>
      </w:r>
      <w:r>
        <w:t>ltnisse an Erg</w:t>
      </w:r>
      <w:r>
        <w:t>ä</w:t>
      </w:r>
      <w:r>
        <w:t>nzungsschulen regeln die</w:t>
      </w:r>
      <w:hyperlink r:id="rId9" w:history="1">
        <w:r>
          <w:t xml:space="preserve"> §§ 116 bis 118 SchulG.</w:t>
        </w:r>
      </w:hyperlink>
    </w:p>
    <w:p w14:paraId="142F4914" w14:textId="77777777" w:rsidR="00181BD8" w:rsidRDefault="00181BD8">
      <w:pPr>
        <w:pStyle w:val="RVfliesstext175nb"/>
        <w:widowControl/>
        <w:rPr>
          <w:rFonts w:cs="Calibri"/>
        </w:rPr>
      </w:pPr>
      <w:r>
        <w:t>3 Zur Feststellung, ob an den allgemein bildenden Erg</w:t>
      </w:r>
      <w:r>
        <w:t>ä</w:t>
      </w:r>
      <w:r>
        <w:t>nzungsschulen das Bildungsziel der Hauptschule erreicht werden kann, ist es zun</w:t>
      </w:r>
      <w:r>
        <w:t>ä</w:t>
      </w:r>
      <w:r>
        <w:t>chst erforderlich, bei den zust</w:t>
      </w:r>
      <w:r>
        <w:t>ä</w:t>
      </w:r>
      <w:r>
        <w:t>ndigen Schulaufsichtsbeh</w:t>
      </w:r>
      <w:r>
        <w:t>ö</w:t>
      </w:r>
      <w:r>
        <w:t>rden eine Liste der Schulen aufzustellen, die schulpflichtige Kinder unterrichten oder aufzunehmen beabsichtigen. Aus der Liste m</w:t>
      </w:r>
      <w:r>
        <w:t>ü</w:t>
      </w:r>
      <w:r>
        <w:t>ssen die Namen der Schulen, die Anschrift, die Zahl und Vorbildung der Lehrerinnen und Lehrer, die Zahl und Bezeichnung der Klassen, in denen schulpflichtige Kinder unterrichtet werden, und das Bildungsziel (z.B. Vorbereitung auf das Abitur oder auf den mittleren Schulabschluss (Fachoberschulreife) hervorgehen. Zur Ermittlung sind Gemeindebeh</w:t>
      </w:r>
      <w:r>
        <w:t>ö</w:t>
      </w:r>
      <w:r>
        <w:t>rden, Schul</w:t>
      </w:r>
      <w:r>
        <w:t>ä</w:t>
      </w:r>
      <w:r>
        <w:t>mter, Schulleiterinnen und Schulleiter heranzuziehen.</w:t>
      </w:r>
    </w:p>
    <w:p w14:paraId="75133C02" w14:textId="77777777" w:rsidR="00181BD8" w:rsidRDefault="00181BD8">
      <w:pPr>
        <w:pStyle w:val="RVfliesstext175nb"/>
        <w:widowControl/>
        <w:rPr>
          <w:rFonts w:cs="Calibri"/>
        </w:rPr>
      </w:pPr>
      <w:r>
        <w:t>4 Sodann sind die allgemein bildenden Erg</w:t>
      </w:r>
      <w:r>
        <w:t>ä</w:t>
      </w:r>
      <w:r>
        <w:t>nzungsschulen aufzufordern, den Ein- und Austritt schulpflichtiger Sch</w:t>
      </w:r>
      <w:r>
        <w:t>ü</w:t>
      </w:r>
      <w:r>
        <w:t>lerinnen und Sch</w:t>
      </w:r>
      <w:r>
        <w:t>ü</w:t>
      </w:r>
      <w:r>
        <w:t>ler der f</w:t>
      </w:r>
      <w:r>
        <w:t>ü</w:t>
      </w:r>
      <w:r>
        <w:t>r ihren Wohnsitz zust</w:t>
      </w:r>
      <w:r>
        <w:t>ä</w:t>
      </w:r>
      <w:r>
        <w:t xml:space="preserve">ndigen Gemeinde anzuzeigen und </w:t>
      </w:r>
      <w:r>
        <w:t>ü</w:t>
      </w:r>
      <w:r>
        <w:t>ber die Schulvers</w:t>
      </w:r>
      <w:r>
        <w:t>ä</w:t>
      </w:r>
      <w:r>
        <w:t>umnisse der schulpflichtigen Sch</w:t>
      </w:r>
      <w:r>
        <w:t>ü</w:t>
      </w:r>
      <w:r>
        <w:t>lerinnen und Sch</w:t>
      </w:r>
      <w:r>
        <w:t>ü</w:t>
      </w:r>
      <w:r>
        <w:t>ler Aufzeichnungen zu machen, die den Schulaufsichtsbeh</w:t>
      </w:r>
      <w:r>
        <w:t>ö</w:t>
      </w:r>
      <w:r>
        <w:t>rden auf Verlangen vorzuzeigen sind.</w:t>
      </w:r>
    </w:p>
    <w:p w14:paraId="7DF21E52" w14:textId="77777777" w:rsidR="00181BD8" w:rsidRDefault="00181BD8">
      <w:pPr>
        <w:pStyle w:val="RVfliesstext175nb"/>
        <w:widowControl/>
      </w:pPr>
      <w:r>
        <w:t>5 Die f</w:t>
      </w:r>
      <w:r>
        <w:t>ü</w:t>
      </w:r>
      <w:r>
        <w:t>r Hauptschulen zust</w:t>
      </w:r>
      <w:r>
        <w:t>ä</w:t>
      </w:r>
      <w:r>
        <w:t>ndige schulfachliche Dezernentin oder der f</w:t>
      </w:r>
      <w:r>
        <w:t>ü</w:t>
      </w:r>
      <w:r>
        <w:t>r Hauptschulen zust</w:t>
      </w:r>
      <w:r>
        <w:t>ä</w:t>
      </w:r>
      <w:r>
        <w:t>ndige schulfachliche Dezernent stellt fest, ob an der allgemein bildenden Erg</w:t>
      </w:r>
      <w:r>
        <w:t>ä</w:t>
      </w:r>
      <w:r>
        <w:t>nzungsschule das Bildungsziel der Hauptschule erreicht werden kann. In den F</w:t>
      </w:r>
      <w:r>
        <w:t>ä</w:t>
      </w:r>
      <w:r>
        <w:t>llen, in denen eine Feststellung gem</w:t>
      </w:r>
      <w:r>
        <w:t>äß</w:t>
      </w:r>
      <w:r>
        <w:t xml:space="preserve"> </w:t>
      </w:r>
      <w:hyperlink r:id="rId10" w:history="1">
        <w:r>
          <w:t xml:space="preserve">§ 34 </w:t>
        </w:r>
      </w:hyperlink>
      <w:hyperlink r:id="rId11" w:history="1">
        <w:r>
          <w:t>Abs. 3 SchulG</w:t>
        </w:r>
      </w:hyperlink>
      <w:r>
        <w:rPr>
          <w:rFonts w:cs="Calibri"/>
        </w:rPr>
        <w:t xml:space="preserve"> nicht ergehen kann, ist daf</w:t>
      </w:r>
      <w:r>
        <w:rPr>
          <w:rFonts w:cs="Calibri"/>
        </w:rPr>
        <w:t>ü</w:t>
      </w:r>
      <w:r>
        <w:rPr>
          <w:rFonts w:cs="Calibri"/>
        </w:rPr>
        <w:t>r zu sorgen, dass die schulpflichtigen Kinder die jeweils zust</w:t>
      </w:r>
      <w:r>
        <w:rPr>
          <w:rFonts w:cs="Calibri"/>
        </w:rPr>
        <w:t>ä</w:t>
      </w:r>
      <w:r>
        <w:rPr>
          <w:rFonts w:cs="Calibri"/>
        </w:rPr>
        <w:t xml:space="preserve">ndige Hauptschule oder eine </w:t>
      </w:r>
      <w:r>
        <w:rPr>
          <w:rFonts w:cs="Calibri"/>
        </w:rPr>
        <w:t>ö</w:t>
      </w:r>
      <w:r>
        <w:rPr>
          <w:rFonts w:cs="Calibri"/>
        </w:rPr>
        <w:t>ffentliche bzw. private weiterf</w:t>
      </w:r>
      <w:r>
        <w:rPr>
          <w:rFonts w:cs="Calibri"/>
        </w:rPr>
        <w:t>ü</w:t>
      </w:r>
      <w:r>
        <w:rPr>
          <w:rFonts w:cs="Calibri"/>
        </w:rPr>
        <w:t>hrende Schule besuchen.</w:t>
      </w:r>
    </w:p>
    <w:p w14:paraId="4C822AE5" w14:textId="77777777" w:rsidR="00181BD8" w:rsidRDefault="00181BD8">
      <w:pPr>
        <w:pStyle w:val="RVfliesstext175nb"/>
        <w:widowControl/>
      </w:pPr>
      <w:r>
        <w:rPr>
          <w:rFonts w:cs="Calibri"/>
        </w:rPr>
        <w:t xml:space="preserve">6 Die </w:t>
      </w:r>
      <w:r>
        <w:rPr>
          <w:rFonts w:cs="Calibri"/>
        </w:rPr>
        <w:t>Ü</w:t>
      </w:r>
      <w:r>
        <w:rPr>
          <w:rFonts w:cs="Calibri"/>
        </w:rPr>
        <w:t>berpr</w:t>
      </w:r>
      <w:r>
        <w:rPr>
          <w:rFonts w:cs="Calibri"/>
        </w:rPr>
        <w:t>ü</w:t>
      </w:r>
      <w:r>
        <w:rPr>
          <w:rFonts w:cs="Calibri"/>
        </w:rPr>
        <w:t>fung der allgemein bildenden Erg</w:t>
      </w:r>
      <w:r>
        <w:rPr>
          <w:rFonts w:cs="Calibri"/>
        </w:rPr>
        <w:t>ä</w:t>
      </w:r>
      <w:r>
        <w:rPr>
          <w:rFonts w:cs="Calibri"/>
        </w:rPr>
        <w:t>nzungsschulen kann aus Vereinfachungsgr</w:t>
      </w:r>
      <w:r>
        <w:rPr>
          <w:rFonts w:cs="Calibri"/>
        </w:rPr>
        <w:t>ü</w:t>
      </w:r>
      <w:r>
        <w:rPr>
          <w:rFonts w:cs="Calibri"/>
        </w:rPr>
        <w:t>nden auf das 9. Schuljahr beschr</w:t>
      </w:r>
      <w:r>
        <w:rPr>
          <w:rFonts w:cs="Calibri"/>
        </w:rPr>
        <w:t>ä</w:t>
      </w:r>
      <w:r>
        <w:rPr>
          <w:rFonts w:cs="Calibri"/>
        </w:rPr>
        <w:t>nkt werden. Auch wenn an Erg</w:t>
      </w:r>
      <w:r>
        <w:rPr>
          <w:rFonts w:cs="Calibri"/>
        </w:rPr>
        <w:t>ä</w:t>
      </w:r>
      <w:r>
        <w:rPr>
          <w:rFonts w:cs="Calibri"/>
        </w:rPr>
        <w:t>nzungsschulen ausschlie</w:t>
      </w:r>
      <w:r>
        <w:rPr>
          <w:rFonts w:cs="Calibri"/>
        </w:rPr>
        <w:t>ß</w:t>
      </w:r>
      <w:r>
        <w:rPr>
          <w:rFonts w:cs="Calibri"/>
        </w:rPr>
        <w:t>lich nach den Lehr- und Bildungspl</w:t>
      </w:r>
      <w:r>
        <w:rPr>
          <w:rFonts w:cs="Calibri"/>
        </w:rPr>
        <w:t>ä</w:t>
      </w:r>
      <w:r>
        <w:rPr>
          <w:rFonts w:cs="Calibri"/>
        </w:rPr>
        <w:t xml:space="preserve">nen der Realschulen und Gymnasien unterrichtet wird, ist die </w:t>
      </w:r>
      <w:r>
        <w:rPr>
          <w:rFonts w:cs="Calibri"/>
        </w:rPr>
        <w:t>Ü</w:t>
      </w:r>
      <w:r>
        <w:rPr>
          <w:rFonts w:cs="Calibri"/>
        </w:rPr>
        <w:t>berpr</w:t>
      </w:r>
      <w:r>
        <w:rPr>
          <w:rFonts w:cs="Calibri"/>
        </w:rPr>
        <w:t>ü</w:t>
      </w:r>
      <w:r>
        <w:rPr>
          <w:rFonts w:cs="Calibri"/>
        </w:rPr>
        <w:t xml:space="preserve">fung vorzunehmen. Die </w:t>
      </w:r>
      <w:r>
        <w:rPr>
          <w:rFonts w:cs="Calibri"/>
        </w:rPr>
        <w:t>Ü</w:t>
      </w:r>
      <w:r>
        <w:rPr>
          <w:rFonts w:cs="Calibri"/>
        </w:rPr>
        <w:t>berpr</w:t>
      </w:r>
      <w:r>
        <w:rPr>
          <w:rFonts w:cs="Calibri"/>
        </w:rPr>
        <w:t>ü</w:t>
      </w:r>
      <w:r>
        <w:rPr>
          <w:rFonts w:cs="Calibri"/>
        </w:rPr>
        <w:t>fung der Erg</w:t>
      </w:r>
      <w:r>
        <w:rPr>
          <w:rFonts w:cs="Calibri"/>
        </w:rPr>
        <w:t>ä</w:t>
      </w:r>
      <w:r>
        <w:rPr>
          <w:rFonts w:cs="Calibri"/>
        </w:rPr>
        <w:t>nzungsschule hat sich darauf zu erstrecken, dass an ihr das Bildungsziel der Hauptschule erreicht werden kann. Dabei kommt es nicht auf die F</w:t>
      </w:r>
      <w:r>
        <w:rPr>
          <w:rFonts w:cs="Calibri"/>
        </w:rPr>
        <w:t>ä</w:t>
      </w:r>
      <w:r>
        <w:rPr>
          <w:rFonts w:cs="Calibri"/>
        </w:rPr>
        <w:t>cherwahl und deren Inhalt an, sondern auf das Niveau des Unterrichts. Schulpflichtige Kinder und Jugendliche k</w:t>
      </w:r>
      <w:r>
        <w:rPr>
          <w:rFonts w:cs="Calibri"/>
        </w:rPr>
        <w:t>ö</w:t>
      </w:r>
      <w:r>
        <w:rPr>
          <w:rFonts w:cs="Calibri"/>
        </w:rPr>
        <w:t>nnen in einer Erg</w:t>
      </w:r>
      <w:r>
        <w:rPr>
          <w:rFonts w:cs="Calibri"/>
        </w:rPr>
        <w:t>ä</w:t>
      </w:r>
      <w:r>
        <w:rPr>
          <w:rFonts w:cs="Calibri"/>
        </w:rPr>
        <w:t>nzungsschule nur dann ihrer Schulpflicht gen</w:t>
      </w:r>
      <w:r>
        <w:rPr>
          <w:rFonts w:cs="Calibri"/>
        </w:rPr>
        <w:t>ü</w:t>
      </w:r>
      <w:r>
        <w:rPr>
          <w:rFonts w:cs="Calibri"/>
        </w:rPr>
        <w:t>gen, wenn sichergestellt ist, dass sie auf Grund der schulischen Vorbereitungen in die Lage versetzt werden, in die 10. Klasse versetzt zu werden und mit Erfolg eine Pr</w:t>
      </w:r>
      <w:r>
        <w:rPr>
          <w:rFonts w:cs="Calibri"/>
        </w:rPr>
        <w:t>ü</w:t>
      </w:r>
      <w:r>
        <w:rPr>
          <w:rFonts w:cs="Calibri"/>
        </w:rPr>
        <w:t>fung f</w:t>
      </w:r>
      <w:r>
        <w:rPr>
          <w:rFonts w:cs="Calibri"/>
        </w:rPr>
        <w:t>ü</w:t>
      </w:r>
      <w:r>
        <w:rPr>
          <w:rFonts w:cs="Calibri"/>
        </w:rPr>
        <w:t>r Externe ablegen zu k</w:t>
      </w:r>
      <w:r>
        <w:rPr>
          <w:rFonts w:cs="Calibri"/>
        </w:rPr>
        <w:t>ö</w:t>
      </w:r>
      <w:r>
        <w:rPr>
          <w:rFonts w:cs="Calibri"/>
        </w:rPr>
        <w:t>nnen.</w:t>
      </w:r>
    </w:p>
    <w:p w14:paraId="38B47DD1" w14:textId="77777777" w:rsidR="00181BD8" w:rsidRDefault="00181BD8">
      <w:pPr>
        <w:pStyle w:val="RVfliesstext175nb"/>
        <w:widowControl/>
        <w:rPr>
          <w:rFonts w:cs="Calibri"/>
        </w:rPr>
      </w:pPr>
      <w:r>
        <w:rPr>
          <w:rFonts w:cs="Calibri"/>
        </w:rPr>
        <w:t>Die schulischen Leistungen der Erg</w:t>
      </w:r>
      <w:r>
        <w:rPr>
          <w:rFonts w:cs="Calibri"/>
        </w:rPr>
        <w:t>ä</w:t>
      </w:r>
      <w:r>
        <w:rPr>
          <w:rFonts w:cs="Calibri"/>
        </w:rPr>
        <w:t>nzungsschule m</w:t>
      </w:r>
      <w:r>
        <w:rPr>
          <w:rFonts w:cs="Calibri"/>
        </w:rPr>
        <w:t>ü</w:t>
      </w:r>
      <w:r>
        <w:rPr>
          <w:rFonts w:cs="Calibri"/>
        </w:rPr>
        <w:t xml:space="preserve">ssen dabei den Anforderungen entsprechen, die zur Erteilung eines Hauptschul-Abschlusszeugnisses nach der Verordnung </w:t>
      </w:r>
      <w:r>
        <w:rPr>
          <w:rFonts w:cs="Calibri"/>
        </w:rPr>
        <w:t>ü</w:t>
      </w:r>
      <w:r>
        <w:rPr>
          <w:rFonts w:cs="Calibri"/>
        </w:rPr>
        <w:t>ber die Externenpr</w:t>
      </w:r>
      <w:r>
        <w:rPr>
          <w:rFonts w:cs="Calibri"/>
        </w:rPr>
        <w:t>ü</w:t>
      </w:r>
      <w:r>
        <w:rPr>
          <w:rFonts w:cs="Calibri"/>
        </w:rPr>
        <w:t>fung zum Erwerb der Abschl</w:t>
      </w:r>
      <w:r>
        <w:rPr>
          <w:rFonts w:cs="Calibri"/>
        </w:rPr>
        <w:t>ü</w:t>
      </w:r>
      <w:r>
        <w:rPr>
          <w:rFonts w:cs="Calibri"/>
        </w:rPr>
        <w:t xml:space="preserve">sse der Sekundarstufe I (PO-Externe-S I - </w:t>
      </w:r>
      <w:hyperlink r:id="rId12" w:history="1">
        <w:r>
          <w:rPr>
            <w:rFonts w:cs="Calibri"/>
          </w:rPr>
          <w:t>BASS 19-32 Nr. 4.1)</w:t>
        </w:r>
      </w:hyperlink>
      <w:r>
        <w:t xml:space="preserve"> berechtigen.</w:t>
      </w:r>
    </w:p>
    <w:p w14:paraId="7F4B809B" w14:textId="77777777" w:rsidR="00181BD8" w:rsidRDefault="00181BD8">
      <w:pPr>
        <w:pStyle w:val="RVfliesstext175nb"/>
        <w:widowControl/>
        <w:rPr>
          <w:rFonts w:cs="Calibri"/>
        </w:rPr>
      </w:pPr>
      <w:r>
        <w:t>Hauptschulzeugnisse usw. kann die Erg</w:t>
      </w:r>
      <w:r>
        <w:t>ä</w:t>
      </w:r>
      <w:r>
        <w:t>nzungsschule nicht erteilen. Ihre Sch</w:t>
      </w:r>
      <w:r>
        <w:t>ü</w:t>
      </w:r>
      <w:r>
        <w:t>lerinnen und Sch</w:t>
      </w:r>
      <w:r>
        <w:t>ü</w:t>
      </w:r>
      <w:r>
        <w:t>ler k</w:t>
      </w:r>
      <w:r>
        <w:t>ö</w:t>
      </w:r>
      <w:r>
        <w:t>nnen sich nur den vorgeschriebenen Pr</w:t>
      </w:r>
      <w:r>
        <w:t>ü</w:t>
      </w:r>
      <w:r>
        <w:t>fungen f</w:t>
      </w:r>
      <w:r>
        <w:t>ü</w:t>
      </w:r>
      <w:r>
        <w:t>r Externe unterziehen; jedoch kann die Erg</w:t>
      </w:r>
      <w:r>
        <w:t>ä</w:t>
      </w:r>
      <w:r>
        <w:t>nzungsschule die Dauer des Schulbesuchs bescheinigen.</w:t>
      </w:r>
    </w:p>
    <w:p w14:paraId="0E91B7AB" w14:textId="77777777" w:rsidR="00181BD8" w:rsidRDefault="00181BD8">
      <w:pPr>
        <w:pStyle w:val="RVfliesstext175nb"/>
        <w:widowControl/>
      </w:pPr>
    </w:p>
    <w:sectPr w:rsidR="00000000">
      <w:footerReference w:type="default" r:id="rId13"/>
      <w:footnotePr>
        <w:numRestart w:val="eachPage"/>
      </w:footnotePr>
      <w:type w:val="continuous"/>
      <w:pgSz w:w="11906" w:h="16838"/>
      <w:pgMar w:top="1152" w:right="1124" w:bottom="982" w:left="784" w:header="720" w:footer="720" w:gutter="0"/>
      <w:cols w:num="2" w:space="226"/>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F96C13" w14:textId="77777777" w:rsidR="00181BD8" w:rsidRDefault="00181BD8">
      <w:pPr>
        <w:widowControl/>
      </w:pPr>
      <w:r>
        <w:separator/>
      </w:r>
    </w:p>
  </w:endnote>
  <w:endnote w:type="continuationSeparator" w:id="0">
    <w:p w14:paraId="6EE0296A" w14:textId="77777777" w:rsidR="00181BD8" w:rsidRDefault="00181BD8">
      <w:pPr>
        <w:widowControl/>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panose1 w:val="020F0502020204030204"/>
    <w:charset w:val="00"/>
    <w:family w:val="swiss"/>
    <w:pitch w:val="variable"/>
    <w:sig w:usb0="E10002FF" w:usb1="5000ECFF" w:usb2="00000009" w:usb3="00000000" w:csb0="0000019F" w:csb1="00000000"/>
  </w:font>
  <w:font w:name="Lohit Devanagari">
    <w:panose1 w:val="00000000000000000000"/>
    <w:charset w:val="00"/>
    <w:family w:val="auto"/>
    <w:notTrueType/>
    <w:pitch w:val="variable"/>
    <w:sig w:usb0="00000003" w:usb1="08070000" w:usb2="00000010" w:usb3="00000000" w:csb0="00020001" w:csb1="00000000"/>
  </w:font>
  <w:font w:name="Helvetica">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Noto Sans Devanagari">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7B9E2" w14:textId="77777777" w:rsidR="00181BD8" w:rsidRDefault="00181BD8">
    <w:pPr>
      <w:pStyle w:val="Fuzeile0"/>
      <w:widowContr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3EDCC1" w14:textId="77777777" w:rsidR="00181BD8" w:rsidRDefault="00181BD8">
      <w:pPr>
        <w:rPr>
          <w:rFonts w:ascii="Helvetica" w:eastAsiaTheme="minorEastAsia" w:hAnsi="Helvetica"/>
          <w:sz w:val="24"/>
        </w:rPr>
      </w:pPr>
      <w:r>
        <w:rPr>
          <w:rFonts w:ascii="Helvetica" w:eastAsiaTheme="minorEastAsia" w:hAnsi="Helvetica" w:cs="Times New Roman"/>
          <w:sz w:val="24"/>
        </w:rPr>
        <w:separator/>
      </w:r>
    </w:p>
  </w:footnote>
  <w:footnote w:type="continuationSeparator" w:id="0">
    <w:p w14:paraId="08A4A0D5" w14:textId="77777777" w:rsidR="00181BD8" w:rsidRDefault="00181BD8">
      <w:pPr>
        <w:widowControl/>
      </w:pPr>
      <w:r>
        <w:continuationSeparator/>
      </w:r>
    </w:p>
  </w:footnote>
  <w:footnote w:id="1">
    <w:p w14:paraId="2CF924CF" w14:textId="77777777" w:rsidR="00181BD8" w:rsidRDefault="00181BD8">
      <w:pPr>
        <w:pStyle w:val="RVFunote160nb"/>
        <w:widowControl/>
      </w:pPr>
      <w:r>
        <w:rPr>
          <w:rFonts w:ascii="Helvetica" w:eastAsiaTheme="minorEastAsia" w:hAnsi="Helvetica"/>
          <w:color w:val="auto"/>
          <w:sz w:val="24"/>
        </w:rPr>
        <w:footnoteRef/>
      </w:r>
      <w:r>
        <w:rPr>
          <w:rFonts w:cs="Arial"/>
        </w:rPr>
        <w:tab/>
        <w:t>Bereinigt</w:t>
      </w:r>
      <w:r>
        <w:t>.</w:t>
      </w:r>
      <w:r>
        <w:rPr>
          <w:rFonts w:cs="Arial"/>
        </w:rPr>
        <w:t xml:space="preserve"> Eingearbeitet</w:t>
      </w:r>
      <w:r>
        <w:t>:</w:t>
      </w:r>
      <w:r>
        <w:rPr>
          <w:rFonts w:cs="Arial"/>
        </w:rPr>
        <w:t xml:space="preserve"> </w:t>
      </w:r>
      <w:r>
        <w:br/>
      </w:r>
      <w:r>
        <w:rPr>
          <w:rFonts w:cs="Arial"/>
        </w:rPr>
        <w:t>RdErl</w:t>
      </w:r>
      <w:r>
        <w:t>.</w:t>
      </w:r>
      <w:r>
        <w:rPr>
          <w:rFonts w:cs="Arial"/>
        </w:rPr>
        <w:t xml:space="preserve"> v</w:t>
      </w:r>
      <w:r>
        <w:t>.</w:t>
      </w:r>
      <w:r>
        <w:rPr>
          <w:rFonts w:cs="Arial"/>
        </w:rPr>
        <w:t xml:space="preserve"> 23</w:t>
      </w:r>
      <w:r>
        <w:t>.</w:t>
      </w:r>
      <w:r>
        <w:rPr>
          <w:rFonts w:cs="Arial"/>
        </w:rPr>
        <w:t>10</w:t>
      </w:r>
      <w:r>
        <w:t>.</w:t>
      </w:r>
      <w:r>
        <w:rPr>
          <w:rFonts w:cs="Arial"/>
        </w:rPr>
        <w:t xml:space="preserve">1984 </w:t>
      </w:r>
      <w:r>
        <w:t>(</w:t>
      </w:r>
      <w:r>
        <w:rPr>
          <w:rFonts w:cs="Arial"/>
        </w:rPr>
        <w:t>GABl</w:t>
      </w:r>
      <w:r>
        <w:t>.</w:t>
      </w:r>
      <w:r>
        <w:rPr>
          <w:rFonts w:cs="Arial"/>
        </w:rPr>
        <w:t xml:space="preserve"> NW</w:t>
      </w:r>
      <w:r>
        <w:t>.</w:t>
      </w:r>
      <w:r>
        <w:rPr>
          <w:rFonts w:cs="Arial"/>
        </w:rPr>
        <w:t xml:space="preserve"> S</w:t>
      </w:r>
      <w:r>
        <w:t>.</w:t>
      </w:r>
      <w:r>
        <w:rPr>
          <w:rFonts w:cs="Arial"/>
        </w:rPr>
        <w:t xml:space="preserve"> 504</w:t>
      </w:r>
      <w:r>
        <w:t>)</w:t>
      </w:r>
      <w:r>
        <w:rPr>
          <w:rFonts w:cs="Arial"/>
        </w:rPr>
        <w:t>;</w:t>
      </w:r>
      <w:r>
        <w:t xml:space="preserve"> RdErl</w:t>
      </w:r>
      <w:r>
        <w:rPr>
          <w:rFonts w:cs="Arial"/>
        </w:rPr>
        <w:t>.</w:t>
      </w:r>
      <w:r>
        <w:t xml:space="preserve"> v</w:t>
      </w:r>
      <w:r>
        <w:rPr>
          <w:rFonts w:cs="Arial"/>
        </w:rPr>
        <w:t>.</w:t>
      </w:r>
      <w:r>
        <w:t xml:space="preserve"> 23</w:t>
      </w:r>
      <w:r>
        <w:rPr>
          <w:rFonts w:cs="Arial"/>
        </w:rPr>
        <w:t>.</w:t>
      </w:r>
      <w:r>
        <w:t>02</w:t>
      </w:r>
      <w:r>
        <w:rPr>
          <w:rFonts w:cs="Arial"/>
        </w:rPr>
        <w:t>.</w:t>
      </w:r>
      <w:r>
        <w:t xml:space="preserve">1970 </w:t>
      </w:r>
      <w:r>
        <w:rPr>
          <w:rFonts w:cs="Arial"/>
        </w:rPr>
        <w:t>(</w:t>
      </w:r>
      <w:r>
        <w:t>ABl</w:t>
      </w:r>
      <w:r>
        <w:rPr>
          <w:rFonts w:cs="Arial"/>
        </w:rPr>
        <w:t>.</w:t>
      </w:r>
      <w:r>
        <w:t xml:space="preserve"> KM</w:t>
      </w:r>
      <w:r>
        <w:rPr>
          <w:rFonts w:cs="Arial"/>
        </w:rPr>
        <w:t>.</w:t>
      </w:r>
      <w:r>
        <w:t xml:space="preserve"> NW</w:t>
      </w:r>
      <w:r>
        <w:rPr>
          <w:rFonts w:cs="Arial"/>
        </w:rPr>
        <w:t>.</w:t>
      </w:r>
      <w:r>
        <w:t xml:space="preserve"> S</w:t>
      </w:r>
      <w:r>
        <w:rPr>
          <w:rFonts w:cs="Arial"/>
        </w:rPr>
        <w:t>.</w:t>
      </w:r>
      <w:r>
        <w:t xml:space="preserve"> 128</w:t>
      </w:r>
      <w:r>
        <w:rPr>
          <w:rFonts w:cs="Arial"/>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mirrorMargins/>
  <w:bordersDoNotSurroundHeader/>
  <w:bordersDoNotSurroundFooter/>
  <w:defaultTabStop w:val="720"/>
  <w:autoHyphenation/>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CE7C50"/>
    <w:rsid w:val="00181BD8"/>
    <w:rsid w:val="00A339FA"/>
    <w:rsid w:val="00CE7C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053D2D"/>
  <w14:defaultImageDpi w14:val="0"/>
  <w15:docId w15:val="{878B4888-F3CA-4280-9248-1F3B679F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lsdException w:name="page number" w:semiHidden="1" w:unhideWhenUsed="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autoSpaceDE w:val="0"/>
      <w:autoSpaceDN w:val="0"/>
      <w:adjustRightInd w:val="0"/>
    </w:pPr>
    <w:rPr>
      <w:rFonts w:ascii="Calibri" w:eastAsia="Times New Roman" w:hAnsi="Calibri" w:cs="Calibri"/>
      <w:sz w:val="22"/>
      <w:lang w:val="en-US" w:eastAsia="zh-CN" w:bidi="hi-IN"/>
    </w:rPr>
  </w:style>
  <w:style w:type="character" w:default="1" w:styleId="Absatz-Standardschriftart">
    <w:name w:val="Default Paragraph Font"/>
    <w:uiPriority w:val="99"/>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Endnotentext">
    <w:name w:val="endnote text"/>
    <w:basedOn w:val="Standard"/>
    <w:link w:val="EndnotentextZchn"/>
    <w:uiPriority w:val="99"/>
    <w:rPr>
      <w:rFonts w:asciiTheme="minorHAnsi" w:eastAsiaTheme="minorEastAsia" w:hAnsiTheme="minorHAnsi"/>
      <w:sz w:val="20"/>
      <w:lang w:val="de-DE" w:eastAsia="de-DE" w:bidi="ar-SA"/>
    </w:rPr>
  </w:style>
  <w:style w:type="table" w:styleId="TabelleEinfach1">
    <w:name w:val="Table Simple 1"/>
    <w:basedOn w:val="NormaleTabelle"/>
    <w:uiPriority w:val="99"/>
    <w:pPr>
      <w:widowControl w:val="0"/>
      <w:autoSpaceDE w:val="0"/>
      <w:autoSpaceDN w:val="0"/>
      <w:adjustRightInd w:val="0"/>
    </w:pPr>
    <w:rPr>
      <w:rFonts w:cs="Calibri"/>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customStyle="1" w:styleId="Heading">
    <w:name w:val="Heading"/>
    <w:basedOn w:val="Standard"/>
    <w:next w:val="Textkrper"/>
    <w:uiPriority w:val="99"/>
    <w:pPr>
      <w:spacing w:before="240" w:after="120"/>
    </w:pPr>
    <w:rPr>
      <w:rFonts w:ascii="Carlito" w:hAnsi="Carlito" w:cs="Lohit Devanagari"/>
      <w:sz w:val="28"/>
    </w:rPr>
  </w:style>
  <w:style w:type="paragraph" w:styleId="Textkrper">
    <w:name w:val="Body Text"/>
    <w:basedOn w:val="Standard"/>
    <w:link w:val="TextkrperZchn"/>
    <w:uiPriority w:val="99"/>
    <w:pPr>
      <w:spacing w:after="140" w:line="276" w:lineRule="auto"/>
    </w:pPr>
    <w:rPr>
      <w:rFonts w:ascii="Helvetica" w:eastAsiaTheme="minorEastAsia" w:hAnsi="Helvetica"/>
      <w:sz w:val="24"/>
    </w:rPr>
  </w:style>
  <w:style w:type="character" w:customStyle="1" w:styleId="TextkrperZchn">
    <w:name w:val="Textkörper Zchn"/>
    <w:basedOn w:val="Absatz-Standardschriftart"/>
    <w:link w:val="Textkrper"/>
    <w:uiPriority w:val="99"/>
    <w:semiHidden/>
    <w:rPr>
      <w:rFonts w:ascii="Calibri" w:eastAsia="Times New Roman" w:hAnsi="Calibri" w:cs="Mangal"/>
      <w:sz w:val="22"/>
      <w:lang w:val="en-US" w:eastAsia="zh-CN" w:bidi="hi-IN"/>
    </w:rPr>
  </w:style>
  <w:style w:type="paragraph" w:styleId="Beschriftung">
    <w:name w:val="caption"/>
    <w:basedOn w:val="Standard"/>
    <w:uiPriority w:val="99"/>
    <w:qFormat/>
    <w:pPr>
      <w:suppressLineNumbers/>
      <w:spacing w:before="120" w:after="120"/>
    </w:pPr>
    <w:rPr>
      <w:rFonts w:ascii="Helvetica" w:eastAsiaTheme="minorEastAsia" w:hAnsi="Helvetica" w:cs="Noto Sans Devanagari"/>
      <w:i/>
      <w:sz w:val="24"/>
    </w:rPr>
  </w:style>
  <w:style w:type="paragraph" w:customStyle="1" w:styleId="Index">
    <w:name w:val="Index"/>
    <w:basedOn w:val="Standard"/>
    <w:uiPriority w:val="99"/>
    <w:pPr>
      <w:suppressLineNumbers/>
    </w:pPr>
    <w:rPr>
      <w:rFonts w:ascii="Helvetica" w:eastAsiaTheme="minorEastAsia" w:hAnsi="Helvetica"/>
      <w:sz w:val="24"/>
    </w:rPr>
  </w:style>
  <w:style w:type="paragraph" w:styleId="berarbeitung">
    <w:name w:val="Revision"/>
    <w:basedOn w:val="Standard"/>
    <w:uiPriority w:val="99"/>
    <w:pPr>
      <w:spacing w:line="240" w:lineRule="exact"/>
    </w:pPr>
    <w:rPr>
      <w:lang w:val="de-DE"/>
    </w:rPr>
  </w:style>
  <w:style w:type="paragraph" w:customStyle="1" w:styleId="Bass-Nr">
    <w:name w:val="Bass-Nr"/>
    <w:basedOn w:val="Standard"/>
    <w:uiPriority w:val="99"/>
    <w:pPr>
      <w:spacing w:line="200" w:lineRule="atLeast"/>
    </w:pPr>
    <w:rPr>
      <w:rFonts w:ascii="Arial" w:hAnsi="Arial"/>
      <w:b/>
      <w:color w:val="000000"/>
      <w:sz w:val="20"/>
      <w:lang w:val="de-DE"/>
    </w:rPr>
  </w:style>
  <w:style w:type="paragraph" w:customStyle="1" w:styleId="BASS-Nr-ABl">
    <w:name w:val="BASS-Nr-ABl"/>
    <w:basedOn w:val="Standard"/>
    <w:uiPriority w:val="99"/>
    <w:pPr>
      <w:tabs>
        <w:tab w:val="left" w:pos="800"/>
      </w:tabs>
      <w:spacing w:line="200" w:lineRule="atLeast"/>
    </w:pPr>
    <w:rPr>
      <w:rFonts w:ascii="Arial" w:hAnsi="Arial" w:cs="Arial"/>
      <w:b/>
      <w:color w:val="666666"/>
      <w:sz w:val="20"/>
      <w:lang w:val="de-DE"/>
    </w:rPr>
  </w:style>
  <w:style w:type="paragraph" w:customStyle="1" w:styleId="Flietext">
    <w:name w:val="Flieﾟtext"/>
    <w:basedOn w:val="Standard"/>
    <w:uiPriority w:val="99"/>
    <w:pPr>
      <w:spacing w:after="40" w:line="160" w:lineRule="exact"/>
      <w:ind w:left="1" w:hanging="1"/>
      <w:jc w:val="both"/>
    </w:pPr>
    <w:rPr>
      <w:rFonts w:ascii="Arial" w:hAnsi="Arial"/>
      <w:color w:val="000000"/>
      <w:sz w:val="15"/>
      <w:lang w:val="de-DE"/>
    </w:rPr>
  </w:style>
  <w:style w:type="paragraph" w:customStyle="1" w:styleId="Funote">
    <w:name w:val="Fuﾟnote"/>
    <w:basedOn w:val="Standard"/>
    <w:uiPriority w:val="99"/>
    <w:pPr>
      <w:tabs>
        <w:tab w:val="left" w:pos="170"/>
      </w:tabs>
      <w:spacing w:after="20" w:line="120" w:lineRule="exact"/>
      <w:ind w:left="171" w:hanging="171"/>
      <w:jc w:val="both"/>
    </w:pPr>
    <w:rPr>
      <w:rFonts w:ascii="Arial" w:hAnsi="Arial" w:cs="Arial"/>
      <w:color w:val="000000"/>
      <w:sz w:val="12"/>
      <w:lang w:val="de-DE"/>
    </w:rPr>
  </w:style>
  <w:style w:type="paragraph" w:customStyle="1" w:styleId="Fuzeile">
    <w:name w:val="Fuﾟzeile"/>
    <w:basedOn w:val="Standard"/>
    <w:uiPriority w:val="99"/>
    <w:pPr>
      <w:tabs>
        <w:tab w:val="left" w:pos="4989"/>
        <w:tab w:val="left" w:pos="7455"/>
        <w:tab w:val="left" w:pos="9978"/>
      </w:tabs>
      <w:spacing w:line="190" w:lineRule="exact"/>
      <w:ind w:left="1" w:hanging="1"/>
      <w:jc w:val="center"/>
    </w:pPr>
    <w:rPr>
      <w:rFonts w:ascii="Arial" w:hAnsi="Arial"/>
      <w:color w:val="000000"/>
      <w:sz w:val="15"/>
      <w:lang w:val="de-DE"/>
    </w:rPr>
  </w:style>
  <w:style w:type="paragraph" w:customStyle="1" w:styleId="Haupttext">
    <w:name w:val="Haupttext"/>
    <w:basedOn w:val="Standard"/>
    <w:uiPriority w:val="9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0" w:lineRule="exact"/>
      <w:ind w:left="1" w:hanging="1"/>
    </w:pPr>
    <w:rPr>
      <w:rFonts w:ascii="Arial" w:hAnsi="Arial" w:cs="Arial"/>
      <w:b/>
      <w:color w:val="000000"/>
      <w:sz w:val="4"/>
      <w:lang w:val="de-DE"/>
    </w:rPr>
  </w:style>
  <w:style w:type="paragraph" w:customStyle="1" w:styleId="Haupttext1">
    <w:name w:val="Haupttext1"/>
    <w:basedOn w:val="Standard"/>
    <w:uiPriority w:val="99"/>
    <w:pPr>
      <w:spacing w:line="80" w:lineRule="exact"/>
      <w:ind w:left="455" w:hanging="1"/>
      <w:jc w:val="both"/>
    </w:pPr>
    <w:rPr>
      <w:rFonts w:ascii="Arial" w:hAnsi="Arial"/>
      <w:color w:val="000000"/>
      <w:sz w:val="8"/>
      <w:lang w:val="de-DE"/>
    </w:rPr>
  </w:style>
  <w:style w:type="paragraph" w:customStyle="1" w:styleId="Hinweis1">
    <w:name w:val="Hinweis 1"/>
    <w:basedOn w:val="Standard"/>
    <w:uiPriority w:val="99"/>
    <w:pPr>
      <w:spacing w:after="20" w:line="200" w:lineRule="exact"/>
      <w:ind w:left="1" w:hanging="1"/>
      <w:jc w:val="both"/>
    </w:pPr>
    <w:rPr>
      <w:rFonts w:ascii="Arial" w:hAnsi="Arial" w:cs="Arial"/>
      <w:color w:val="000000"/>
      <w:sz w:val="15"/>
      <w:lang w:val="de-DE"/>
    </w:rPr>
  </w:style>
  <w:style w:type="paragraph" w:styleId="Kopfzeile">
    <w:name w:val="header"/>
    <w:basedOn w:val="Standard"/>
    <w:link w:val="KopfzeileZchn"/>
    <w:uiPriority w:val="99"/>
    <w:pPr>
      <w:tabs>
        <w:tab w:val="left" w:pos="4989"/>
        <w:tab w:val="left" w:pos="9978"/>
      </w:tabs>
      <w:spacing w:line="220" w:lineRule="exact"/>
      <w:ind w:left="1" w:hanging="1"/>
      <w:jc w:val="right"/>
    </w:pPr>
    <w:rPr>
      <w:rFonts w:ascii="Arial" w:hAnsi="Arial"/>
      <w:color w:val="000000"/>
      <w:sz w:val="18"/>
      <w:lang w:val="de-DE"/>
    </w:rPr>
  </w:style>
  <w:style w:type="character" w:customStyle="1" w:styleId="KopfzeileZchn">
    <w:name w:val="Kopfzeile Zchn"/>
    <w:basedOn w:val="Absatz-Standardschriftart"/>
    <w:link w:val="Kopfzeile"/>
    <w:uiPriority w:val="99"/>
    <w:semiHidden/>
    <w:rPr>
      <w:rFonts w:ascii="Calibri" w:eastAsia="Times New Roman" w:hAnsi="Calibri" w:cs="Mangal"/>
      <w:sz w:val="22"/>
      <w:lang w:val="en-US" w:eastAsia="zh-CN" w:bidi="hi-IN"/>
    </w:rPr>
  </w:style>
  <w:style w:type="paragraph" w:customStyle="1" w:styleId="MappingTableCell">
    <w:name w:val="Mapping Table Cell"/>
    <w:basedOn w:val="Standard"/>
    <w:uiPriority w:val="99"/>
    <w:pPr>
      <w:spacing w:before="40" w:after="40" w:line="280" w:lineRule="exact"/>
      <w:ind w:left="1" w:hanging="1"/>
    </w:pPr>
    <w:rPr>
      <w:rFonts w:ascii="Times New Roman" w:hAnsi="Times New Roman" w:cs="Times New Roman"/>
      <w:color w:val="000000"/>
      <w:sz w:val="24"/>
      <w:lang w:val="de-DE"/>
    </w:rPr>
  </w:style>
  <w:style w:type="paragraph" w:customStyle="1" w:styleId="MappingTableTitle">
    <w:name w:val="Mapping Table Title"/>
    <w:basedOn w:val="Standard"/>
    <w:uiPriority w:val="99"/>
    <w:pPr>
      <w:spacing w:before="40" w:after="40" w:line="320" w:lineRule="exact"/>
      <w:ind w:left="1" w:hanging="1"/>
    </w:pPr>
    <w:rPr>
      <w:rFonts w:ascii="Times New Roman" w:hAnsi="Times New Roman"/>
      <w:color w:val="000000"/>
      <w:sz w:val="28"/>
      <w:lang w:val="de-DE"/>
    </w:rPr>
  </w:style>
  <w:style w:type="paragraph" w:customStyle="1" w:styleId="RLtabellenkopf90flweiss">
    <w:name w:val="RL_tabellenkopf_90_f_l_weiss"/>
    <w:basedOn w:val="Standard"/>
    <w:uiPriority w:val="99"/>
    <w:pPr>
      <w:tabs>
        <w:tab w:val="left" w:pos="104"/>
      </w:tabs>
      <w:spacing w:line="190" w:lineRule="exact"/>
      <w:ind w:left="1" w:hanging="1"/>
    </w:pPr>
    <w:rPr>
      <w:rFonts w:ascii="Arial" w:hAnsi="Arial" w:cs="Arial"/>
      <w:b/>
      <w:color w:val="FFFFFF"/>
      <w:sz w:val="18"/>
      <w:lang w:val="de-DE"/>
    </w:rPr>
  </w:style>
  <w:style w:type="paragraph" w:customStyle="1" w:styleId="RVAnlagenpdfAnkerleer20">
    <w:name w:val="RV_Anlagen_pdf_Anker_leer_20"/>
    <w:basedOn w:val="Standard"/>
    <w:uiPriority w:val="99"/>
    <w:pPr>
      <w:spacing w:line="40" w:lineRule="exact"/>
      <w:ind w:left="1" w:hanging="1"/>
      <w:jc w:val="both"/>
    </w:pPr>
    <w:rPr>
      <w:rFonts w:ascii="Arial" w:hAnsi="Arial"/>
      <w:color w:val="000000"/>
      <w:sz w:val="4"/>
      <w:lang w:val="de-DE"/>
    </w:rPr>
  </w:style>
  <w:style w:type="paragraph" w:customStyle="1" w:styleId="RVAnlagenabstandleer75">
    <w:name w:val="RV_Anlagenabstand_leer_75"/>
    <w:basedOn w:val="Standard"/>
    <w:uiPriority w:val="99"/>
    <w:pPr>
      <w:spacing w:before="40" w:after="20" w:line="130" w:lineRule="exact"/>
      <w:ind w:left="1" w:hanging="1"/>
      <w:jc w:val="both"/>
    </w:pPr>
    <w:rPr>
      <w:rFonts w:ascii="Arial" w:hAnsi="Arial" w:cs="Arial"/>
      <w:color w:val="000000"/>
      <w:sz w:val="13"/>
      <w:lang w:val="de-DE"/>
    </w:rPr>
  </w:style>
  <w:style w:type="paragraph" w:customStyle="1" w:styleId="RVfliesstext175fb">
    <w:name w:val="RV_fliesstext_1_75_f_b"/>
    <w:basedOn w:val="Standard"/>
    <w:uiPriority w:val="99"/>
    <w:pPr>
      <w:spacing w:before="60" w:after="40" w:line="160" w:lineRule="exact"/>
      <w:ind w:left="1" w:hanging="1"/>
      <w:jc w:val="both"/>
    </w:pPr>
    <w:rPr>
      <w:rFonts w:ascii="Arial" w:hAnsi="Arial"/>
      <w:b/>
      <w:color w:val="000000"/>
      <w:sz w:val="15"/>
      <w:lang w:val="de-DE"/>
    </w:rPr>
  </w:style>
  <w:style w:type="paragraph" w:customStyle="1" w:styleId="RVfliesstext175fl">
    <w:name w:val="RV_fliesstext_1_75_f_l"/>
    <w:basedOn w:val="Standard"/>
    <w:uiPriority w:val="99"/>
    <w:pPr>
      <w:spacing w:before="60" w:after="40" w:line="160" w:lineRule="exact"/>
      <w:ind w:left="1" w:hanging="1"/>
    </w:pPr>
    <w:rPr>
      <w:rFonts w:ascii="Arial" w:hAnsi="Arial" w:cs="Arial"/>
      <w:b/>
      <w:color w:val="000000"/>
      <w:sz w:val="15"/>
      <w:lang w:val="de-DE"/>
    </w:rPr>
  </w:style>
  <w:style w:type="paragraph" w:customStyle="1" w:styleId="RVfliesstext175kb">
    <w:name w:val="RV_fliesstext_1_75_k_b"/>
    <w:basedOn w:val="Standard"/>
    <w:uiPriority w:val="99"/>
    <w:pPr>
      <w:spacing w:after="40" w:line="160" w:lineRule="exact"/>
      <w:ind w:left="1" w:hanging="1"/>
      <w:jc w:val="both"/>
    </w:pPr>
    <w:rPr>
      <w:rFonts w:ascii="Arial" w:hAnsi="Arial"/>
      <w:i/>
      <w:color w:val="000000"/>
      <w:sz w:val="15"/>
      <w:lang w:val="de-DE"/>
    </w:rPr>
  </w:style>
  <w:style w:type="paragraph" w:customStyle="1" w:styleId="RVfliesstext175nb">
    <w:name w:val="RV_fliesstext_1_75_n_b"/>
    <w:basedOn w:val="Standard"/>
    <w:uiPriority w:val="99"/>
    <w:pPr>
      <w:spacing w:before="60" w:after="40" w:line="160" w:lineRule="exact"/>
      <w:ind w:left="1" w:hanging="1"/>
      <w:jc w:val="both"/>
    </w:pPr>
    <w:rPr>
      <w:rFonts w:ascii="Arial" w:hAnsi="Arial" w:cs="Arial"/>
      <w:color w:val="000000"/>
      <w:sz w:val="15"/>
      <w:lang w:val="de-DE"/>
    </w:rPr>
  </w:style>
  <w:style w:type="paragraph" w:customStyle="1" w:styleId="RVfliesstext175nl">
    <w:name w:val="RV_fliesstext_1_75_n_l"/>
    <w:basedOn w:val="Standard"/>
    <w:uiPriority w:val="99"/>
    <w:pPr>
      <w:spacing w:before="40" w:after="20" w:line="150" w:lineRule="exact"/>
      <w:ind w:left="1" w:hanging="1"/>
    </w:pPr>
    <w:rPr>
      <w:rFonts w:ascii="Arial" w:hAnsi="Arial"/>
      <w:color w:val="000000"/>
      <w:sz w:val="15"/>
      <w:lang w:val="de-DE"/>
    </w:rPr>
  </w:style>
  <w:style w:type="paragraph" w:customStyle="1" w:styleId="RVFunote160kb">
    <w:name w:val="RV_Fuﾟnote_1_60_k_b"/>
    <w:basedOn w:val="Standard"/>
    <w:uiPriority w:val="99"/>
    <w:pPr>
      <w:tabs>
        <w:tab w:val="left" w:pos="170"/>
      </w:tabs>
      <w:spacing w:after="20" w:line="120" w:lineRule="exact"/>
      <w:ind w:left="171" w:hanging="171"/>
      <w:jc w:val="both"/>
    </w:pPr>
    <w:rPr>
      <w:rFonts w:ascii="Arial" w:hAnsi="Arial" w:cs="Arial"/>
      <w:i/>
      <w:color w:val="000000"/>
      <w:sz w:val="12"/>
      <w:lang w:val="de-DE"/>
    </w:rPr>
  </w:style>
  <w:style w:type="paragraph" w:customStyle="1" w:styleId="RVFunote160nb">
    <w:name w:val="RV_Fuﾟnote_1_60_n_b"/>
    <w:basedOn w:val="Standard"/>
    <w:uiPriority w:val="99"/>
    <w:pPr>
      <w:tabs>
        <w:tab w:val="left" w:pos="170"/>
      </w:tabs>
      <w:spacing w:after="20" w:line="120" w:lineRule="exact"/>
      <w:ind w:left="171" w:hanging="171"/>
      <w:jc w:val="both"/>
    </w:pPr>
    <w:rPr>
      <w:rFonts w:ascii="Arial" w:hAnsi="Arial"/>
      <w:color w:val="000000"/>
      <w:sz w:val="12"/>
      <w:lang w:val="de-DE"/>
    </w:rPr>
  </w:style>
  <w:style w:type="paragraph" w:customStyle="1" w:styleId="RVliste1n75fb">
    <w:name w:val="RV_liste_1n_75_f_b"/>
    <w:basedOn w:val="Standard"/>
    <w:uiPriority w:val="99"/>
    <w:pPr>
      <w:tabs>
        <w:tab w:val="left" w:pos="283"/>
      </w:tabs>
      <w:spacing w:after="40" w:line="160" w:lineRule="exact"/>
      <w:ind w:left="284" w:hanging="284"/>
      <w:jc w:val="both"/>
    </w:pPr>
    <w:rPr>
      <w:rFonts w:ascii="Arial" w:hAnsi="Arial" w:cs="Arial"/>
      <w:b/>
      <w:color w:val="000000"/>
      <w:sz w:val="15"/>
      <w:lang w:val="de-DE"/>
    </w:rPr>
  </w:style>
  <w:style w:type="paragraph" w:customStyle="1" w:styleId="RVliste1n75fbanfang">
    <w:name w:val="RV_liste_1n_75_f_b_anfang"/>
    <w:basedOn w:val="Standard"/>
    <w:uiPriority w:val="99"/>
    <w:pPr>
      <w:tabs>
        <w:tab w:val="left" w:pos="283"/>
      </w:tabs>
      <w:spacing w:after="40" w:line="160" w:lineRule="exact"/>
      <w:ind w:left="284" w:hanging="284"/>
      <w:jc w:val="both"/>
    </w:pPr>
    <w:rPr>
      <w:rFonts w:ascii="Arial" w:hAnsi="Arial"/>
      <w:b/>
      <w:color w:val="000000"/>
      <w:sz w:val="15"/>
      <w:lang w:val="de-DE"/>
    </w:rPr>
  </w:style>
  <w:style w:type="paragraph" w:customStyle="1" w:styleId="RVliste1n75fl">
    <w:name w:val="RV_liste_1n_75_f_l"/>
    <w:basedOn w:val="Standard"/>
    <w:uiPriority w:val="99"/>
    <w:pPr>
      <w:tabs>
        <w:tab w:val="left" w:pos="283"/>
      </w:tabs>
      <w:spacing w:after="40" w:line="160" w:lineRule="exact"/>
      <w:ind w:left="284" w:hanging="284"/>
    </w:pPr>
    <w:rPr>
      <w:rFonts w:ascii="Arial" w:hAnsi="Arial" w:cs="Arial"/>
      <w:b/>
      <w:color w:val="000000"/>
      <w:sz w:val="15"/>
      <w:lang w:val="de-DE"/>
    </w:rPr>
  </w:style>
  <w:style w:type="paragraph" w:customStyle="1" w:styleId="RVliste1n75flanfang">
    <w:name w:val="RV_liste_1n_75_f_l_anfang"/>
    <w:basedOn w:val="Standard"/>
    <w:uiPriority w:val="99"/>
    <w:pPr>
      <w:tabs>
        <w:tab w:val="left" w:pos="283"/>
      </w:tabs>
      <w:spacing w:after="40" w:line="160" w:lineRule="exact"/>
      <w:ind w:left="284" w:hanging="284"/>
    </w:pPr>
    <w:rPr>
      <w:rFonts w:ascii="Arial" w:hAnsi="Arial"/>
      <w:b/>
      <w:color w:val="000000"/>
      <w:sz w:val="15"/>
      <w:lang w:val="de-DE"/>
    </w:rPr>
  </w:style>
  <w:style w:type="paragraph" w:customStyle="1" w:styleId="RVliste1n75nl">
    <w:name w:val="RV_liste_1n_75_n_l"/>
    <w:basedOn w:val="Standard"/>
    <w:uiPriority w:val="99"/>
    <w:pPr>
      <w:spacing w:after="40" w:line="160" w:lineRule="exact"/>
      <w:ind w:left="1" w:hanging="1"/>
    </w:pPr>
    <w:rPr>
      <w:rFonts w:ascii="Arial" w:hAnsi="Arial" w:cs="Arial"/>
      <w:color w:val="000000"/>
      <w:sz w:val="15"/>
      <w:lang w:val="de-DE"/>
    </w:rPr>
  </w:style>
  <w:style w:type="paragraph" w:customStyle="1" w:styleId="RVliste1n75nlanfang">
    <w:name w:val="RV_liste_1n_75_n_l_anfang"/>
    <w:basedOn w:val="Standard"/>
    <w:uiPriority w:val="99"/>
    <w:pPr>
      <w:tabs>
        <w:tab w:val="left" w:pos="397"/>
      </w:tabs>
      <w:spacing w:after="40" w:line="160" w:lineRule="exact"/>
      <w:ind w:left="398" w:hanging="398"/>
    </w:pPr>
    <w:rPr>
      <w:rFonts w:ascii="Arial" w:hAnsi="Arial"/>
      <w:color w:val="000000"/>
      <w:sz w:val="15"/>
      <w:lang w:val="de-DE"/>
    </w:rPr>
  </w:style>
  <w:style w:type="paragraph" w:customStyle="1" w:styleId="RVliste2a175nb">
    <w:name w:val="RV_liste_2a_1_75_n_b"/>
    <w:basedOn w:val="Standard"/>
    <w:uiPriority w:val="99"/>
    <w:pPr>
      <w:tabs>
        <w:tab w:val="left" w:pos="283"/>
      </w:tabs>
      <w:spacing w:after="40" w:line="160" w:lineRule="exact"/>
      <w:ind w:left="284" w:hanging="284"/>
      <w:jc w:val="both"/>
    </w:pPr>
    <w:rPr>
      <w:rFonts w:ascii="Arial" w:hAnsi="Arial" w:cs="Arial"/>
      <w:color w:val="000000"/>
      <w:sz w:val="15"/>
      <w:lang w:val="de-DE"/>
    </w:rPr>
  </w:style>
  <w:style w:type="paragraph" w:customStyle="1" w:styleId="RVliste2a175nbanfang">
    <w:name w:val="RV_liste_2a_1_75_n_b_anfang"/>
    <w:basedOn w:val="Standard"/>
    <w:uiPriority w:val="99"/>
    <w:pPr>
      <w:tabs>
        <w:tab w:val="left" w:pos="283"/>
      </w:tabs>
      <w:spacing w:after="40" w:line="160" w:lineRule="exact"/>
      <w:ind w:left="284" w:hanging="284"/>
      <w:jc w:val="both"/>
    </w:pPr>
    <w:rPr>
      <w:rFonts w:ascii="Arial" w:hAnsi="Arial"/>
      <w:color w:val="000000"/>
      <w:sz w:val="15"/>
      <w:lang w:val="de-DE"/>
    </w:rPr>
  </w:style>
  <w:style w:type="paragraph" w:customStyle="1" w:styleId="RVliste2a75fb">
    <w:name w:val="RV_liste_2a_75_f_b"/>
    <w:basedOn w:val="Standard"/>
    <w:uiPriority w:val="99"/>
    <w:pPr>
      <w:tabs>
        <w:tab w:val="left" w:pos="283"/>
      </w:tabs>
      <w:spacing w:after="40" w:line="160" w:lineRule="exact"/>
      <w:ind w:left="284" w:hanging="284"/>
      <w:jc w:val="both"/>
    </w:pPr>
    <w:rPr>
      <w:rFonts w:ascii="Arial" w:hAnsi="Arial" w:cs="Arial"/>
      <w:b/>
      <w:color w:val="000000"/>
      <w:sz w:val="15"/>
      <w:lang w:val="de-DE"/>
    </w:rPr>
  </w:style>
  <w:style w:type="paragraph" w:customStyle="1" w:styleId="RVliste2a75fbanfang">
    <w:name w:val="RV_liste_2a_75_f_b_anfang"/>
    <w:basedOn w:val="Standard"/>
    <w:uiPriority w:val="99"/>
    <w:pPr>
      <w:tabs>
        <w:tab w:val="left" w:pos="283"/>
      </w:tabs>
      <w:spacing w:after="40" w:line="160" w:lineRule="exact"/>
      <w:ind w:left="284" w:hanging="284"/>
      <w:jc w:val="both"/>
    </w:pPr>
    <w:rPr>
      <w:rFonts w:ascii="Arial" w:hAnsi="Arial"/>
      <w:b/>
      <w:color w:val="000000"/>
      <w:sz w:val="15"/>
      <w:lang w:val="de-DE"/>
    </w:rPr>
  </w:style>
  <w:style w:type="paragraph" w:customStyle="1" w:styleId="RVliste2a75nb">
    <w:name w:val="RV_liste_2a_75_n_b"/>
    <w:basedOn w:val="Standard"/>
    <w:uiPriority w:val="99"/>
    <w:pPr>
      <w:tabs>
        <w:tab w:val="left" w:pos="283"/>
      </w:tabs>
      <w:spacing w:after="40" w:line="160" w:lineRule="exact"/>
      <w:ind w:left="284" w:hanging="284"/>
      <w:jc w:val="both"/>
    </w:pPr>
    <w:rPr>
      <w:rFonts w:ascii="Arial" w:hAnsi="Arial" w:cs="Arial"/>
      <w:color w:val="000000"/>
      <w:sz w:val="15"/>
      <w:lang w:val="de-DE"/>
    </w:rPr>
  </w:style>
  <w:style w:type="paragraph" w:customStyle="1" w:styleId="RVliste2a75nbanfang">
    <w:name w:val="RV_liste_2a_75_n_b_anfang"/>
    <w:basedOn w:val="Standard"/>
    <w:uiPriority w:val="99"/>
    <w:pPr>
      <w:tabs>
        <w:tab w:val="left" w:pos="283"/>
      </w:tabs>
      <w:spacing w:after="40" w:line="160" w:lineRule="exact"/>
      <w:ind w:left="284" w:hanging="284"/>
      <w:jc w:val="both"/>
    </w:pPr>
    <w:rPr>
      <w:rFonts w:ascii="Arial" w:hAnsi="Arial"/>
      <w:color w:val="000000"/>
      <w:sz w:val="15"/>
      <w:lang w:val="de-DE"/>
    </w:rPr>
  </w:style>
  <w:style w:type="paragraph" w:customStyle="1" w:styleId="RVliste2spaltig20-8075fb">
    <w:name w:val="RV_liste_2spaltig_20-80_75_f_b"/>
    <w:basedOn w:val="Standard"/>
    <w:uiPriority w:val="99"/>
    <w:pPr>
      <w:tabs>
        <w:tab w:val="left" w:pos="1020"/>
      </w:tabs>
      <w:spacing w:after="40" w:line="160" w:lineRule="exact"/>
      <w:ind w:left="1021" w:hanging="1021"/>
      <w:jc w:val="both"/>
    </w:pPr>
    <w:rPr>
      <w:rFonts w:ascii="Arial" w:hAnsi="Arial" w:cs="Arial"/>
      <w:b/>
      <w:color w:val="000000"/>
      <w:sz w:val="15"/>
      <w:lang w:val="de-DE"/>
    </w:rPr>
  </w:style>
  <w:style w:type="paragraph" w:customStyle="1" w:styleId="RVliste3n75nb">
    <w:name w:val="RV_liste_3n_75_n_b"/>
    <w:basedOn w:val="Standard"/>
    <w:uiPriority w:val="99"/>
    <w:pPr>
      <w:tabs>
        <w:tab w:val="left" w:pos="283"/>
      </w:tabs>
      <w:spacing w:after="40" w:line="160" w:lineRule="exact"/>
      <w:ind w:left="284" w:hanging="284"/>
      <w:jc w:val="both"/>
    </w:pPr>
    <w:rPr>
      <w:rFonts w:ascii="Arial" w:hAnsi="Arial"/>
      <w:color w:val="000000"/>
      <w:sz w:val="15"/>
      <w:lang w:val="de-DE"/>
    </w:rPr>
  </w:style>
  <w:style w:type="paragraph" w:customStyle="1" w:styleId="RVliste3n75nbanfang">
    <w:name w:val="RV_liste_3n_75_n_b_anfang"/>
    <w:basedOn w:val="Standard"/>
    <w:uiPriority w:val="99"/>
    <w:pPr>
      <w:tabs>
        <w:tab w:val="left" w:pos="283"/>
      </w:tabs>
      <w:spacing w:after="40" w:line="160" w:lineRule="exact"/>
      <w:ind w:left="284" w:hanging="284"/>
      <w:jc w:val="both"/>
    </w:pPr>
    <w:rPr>
      <w:rFonts w:ascii="Arial" w:hAnsi="Arial" w:cs="Arial"/>
      <w:color w:val="000000"/>
      <w:sz w:val="15"/>
      <w:lang w:val="de-DE"/>
    </w:rPr>
  </w:style>
  <w:style w:type="paragraph" w:customStyle="1" w:styleId="RVliste3n75nl">
    <w:name w:val="RV_liste_3n_75_n_l"/>
    <w:basedOn w:val="Standard"/>
    <w:uiPriority w:val="99"/>
    <w:pPr>
      <w:tabs>
        <w:tab w:val="left" w:pos="283"/>
      </w:tabs>
      <w:spacing w:after="40" w:line="160" w:lineRule="exact"/>
      <w:ind w:left="284" w:hanging="284"/>
    </w:pPr>
    <w:rPr>
      <w:rFonts w:ascii="Arial" w:hAnsi="Arial"/>
      <w:color w:val="000000"/>
      <w:sz w:val="15"/>
      <w:lang w:val="de-DE"/>
    </w:rPr>
  </w:style>
  <w:style w:type="paragraph" w:customStyle="1" w:styleId="RVliste3n75nlanfang">
    <w:name w:val="RV_liste_3n_75_n_l_anfang"/>
    <w:basedOn w:val="Standard"/>
    <w:uiPriority w:val="99"/>
    <w:pPr>
      <w:tabs>
        <w:tab w:val="left" w:pos="283"/>
      </w:tabs>
      <w:spacing w:after="40" w:line="160" w:lineRule="exact"/>
      <w:ind w:left="284" w:hanging="284"/>
    </w:pPr>
    <w:rPr>
      <w:rFonts w:ascii="Arial" w:hAnsi="Arial" w:cs="Arial"/>
      <w:color w:val="000000"/>
      <w:sz w:val="15"/>
      <w:lang w:val="de-DE"/>
    </w:rPr>
  </w:style>
  <w:style w:type="paragraph" w:customStyle="1" w:styleId="RVliste3u120nb">
    <w:name w:val="RV_liste_3u_120_n_b"/>
    <w:basedOn w:val="Standard"/>
    <w:uiPriority w:val="99"/>
    <w:pPr>
      <w:tabs>
        <w:tab w:val="left" w:pos="454"/>
      </w:tabs>
      <w:spacing w:after="60" w:line="280" w:lineRule="exact"/>
      <w:ind w:left="455" w:hanging="455"/>
      <w:jc w:val="both"/>
    </w:pPr>
    <w:rPr>
      <w:rFonts w:ascii="Arial" w:hAnsi="Arial"/>
      <w:color w:val="000000"/>
      <w:sz w:val="24"/>
      <w:lang w:val="de-DE"/>
    </w:rPr>
  </w:style>
  <w:style w:type="paragraph" w:customStyle="1" w:styleId="RVliste3u175nb">
    <w:name w:val="RV_liste_3u_1_75_n_b"/>
    <w:basedOn w:val="Standard"/>
    <w:uiPriority w:val="99"/>
    <w:pPr>
      <w:tabs>
        <w:tab w:val="left" w:pos="170"/>
      </w:tabs>
      <w:spacing w:after="40" w:line="160" w:lineRule="exact"/>
      <w:ind w:left="171" w:hanging="171"/>
      <w:jc w:val="both"/>
    </w:pPr>
    <w:rPr>
      <w:rFonts w:ascii="Arial" w:hAnsi="Arial" w:cs="Arial"/>
      <w:color w:val="000000"/>
      <w:sz w:val="15"/>
      <w:lang w:val="de-DE"/>
    </w:rPr>
  </w:style>
  <w:style w:type="paragraph" w:customStyle="1" w:styleId="RVliste3u75fb">
    <w:name w:val="RV_liste_3u_75_f_b"/>
    <w:basedOn w:val="Standard"/>
    <w:uiPriority w:val="99"/>
    <w:pPr>
      <w:tabs>
        <w:tab w:val="left" w:pos="170"/>
      </w:tabs>
      <w:spacing w:after="40" w:line="160" w:lineRule="exact"/>
      <w:ind w:left="171" w:hanging="171"/>
      <w:jc w:val="both"/>
    </w:pPr>
    <w:rPr>
      <w:rFonts w:ascii="Arial" w:hAnsi="Arial"/>
      <w:b/>
      <w:color w:val="000000"/>
      <w:sz w:val="15"/>
      <w:lang w:val="de-DE"/>
    </w:rPr>
  </w:style>
  <w:style w:type="paragraph" w:customStyle="1" w:styleId="RVliste3u75nb">
    <w:name w:val="RV_liste_3u_75_n_b"/>
    <w:basedOn w:val="Standard"/>
    <w:uiPriority w:val="99"/>
    <w:pPr>
      <w:tabs>
        <w:tab w:val="left" w:pos="170"/>
      </w:tabs>
      <w:spacing w:after="40" w:line="160" w:lineRule="exact"/>
      <w:ind w:left="171" w:hanging="171"/>
      <w:jc w:val="both"/>
    </w:pPr>
    <w:rPr>
      <w:rFonts w:ascii="Arial" w:hAnsi="Arial" w:cs="Arial"/>
      <w:color w:val="000000"/>
      <w:sz w:val="15"/>
      <w:lang w:val="de-DE"/>
    </w:rPr>
  </w:style>
  <w:style w:type="paragraph" w:customStyle="1" w:styleId="RVliste3u75nl">
    <w:name w:val="RV_liste_3u_75_n_l"/>
    <w:basedOn w:val="Standard"/>
    <w:uiPriority w:val="99"/>
    <w:pPr>
      <w:tabs>
        <w:tab w:val="left" w:pos="170"/>
      </w:tabs>
      <w:spacing w:after="40" w:line="160" w:lineRule="exact"/>
      <w:ind w:left="171" w:hanging="171"/>
    </w:pPr>
    <w:rPr>
      <w:rFonts w:ascii="Arial" w:hAnsi="Arial"/>
      <w:color w:val="000000"/>
      <w:sz w:val="15"/>
      <w:lang w:val="de-DE"/>
    </w:rPr>
  </w:style>
  <w:style w:type="paragraph" w:customStyle="1" w:styleId="RVlisteflex160nb">
    <w:name w:val="RV_liste_flex_1_60_n_b"/>
    <w:basedOn w:val="Standard"/>
    <w:uiPriority w:val="99"/>
    <w:pPr>
      <w:tabs>
        <w:tab w:val="left" w:pos="283"/>
        <w:tab w:val="left" w:pos="567"/>
        <w:tab w:val="left" w:pos="850"/>
        <w:tab w:val="left" w:pos="1134"/>
        <w:tab w:val="left" w:pos="1417"/>
        <w:tab w:val="left" w:pos="1701"/>
        <w:tab w:val="left" w:pos="1984"/>
        <w:tab w:val="left" w:pos="2268"/>
        <w:tab w:val="left" w:pos="2551"/>
        <w:tab w:val="left" w:pos="2835"/>
      </w:tabs>
      <w:spacing w:after="20" w:line="120" w:lineRule="exact"/>
      <w:ind w:left="284" w:hanging="284"/>
      <w:jc w:val="both"/>
    </w:pPr>
    <w:rPr>
      <w:rFonts w:ascii="Arial" w:hAnsi="Arial" w:cs="Arial"/>
      <w:color w:val="000000"/>
      <w:sz w:val="12"/>
      <w:lang w:val="de-DE"/>
    </w:rPr>
  </w:style>
  <w:style w:type="paragraph" w:customStyle="1" w:styleId="RVlisteflex175fb">
    <w:name w:val="RV_liste_flex_1_75_f_b"/>
    <w:basedOn w:val="Standard"/>
    <w:uiPriority w:val="99"/>
    <w:pPr>
      <w:tabs>
        <w:tab w:val="left" w:pos="283"/>
        <w:tab w:val="left" w:pos="567"/>
        <w:tab w:val="left" w:pos="850"/>
        <w:tab w:val="left" w:pos="1134"/>
      </w:tabs>
      <w:spacing w:after="40" w:line="160" w:lineRule="exact"/>
      <w:ind w:left="284" w:hanging="284"/>
      <w:jc w:val="both"/>
    </w:pPr>
    <w:rPr>
      <w:rFonts w:ascii="Arial" w:hAnsi="Arial"/>
      <w:b/>
      <w:color w:val="000000"/>
      <w:sz w:val="15"/>
      <w:lang w:val="de-DE"/>
    </w:rPr>
  </w:style>
  <w:style w:type="paragraph" w:customStyle="1" w:styleId="RVlisteflex175nb">
    <w:name w:val="RV_liste_flex_1_75_n_b"/>
    <w:basedOn w:val="Standard"/>
    <w:uiPriority w:val="99"/>
    <w:pPr>
      <w:tabs>
        <w:tab w:val="left" w:pos="283"/>
        <w:tab w:val="left" w:pos="567"/>
        <w:tab w:val="left" w:pos="850"/>
        <w:tab w:val="left" w:pos="1134"/>
      </w:tabs>
      <w:spacing w:after="40" w:line="160" w:lineRule="exact"/>
      <w:ind w:left="284" w:hanging="284"/>
      <w:jc w:val="both"/>
    </w:pPr>
    <w:rPr>
      <w:rFonts w:ascii="Arial" w:hAnsi="Arial" w:cs="Arial"/>
      <w:color w:val="000000"/>
      <w:sz w:val="15"/>
      <w:lang w:val="de-DE"/>
    </w:rPr>
  </w:style>
  <w:style w:type="paragraph" w:customStyle="1" w:styleId="RVlisteflex275fb">
    <w:name w:val="RV_liste_flex_2_75_f_b"/>
    <w:basedOn w:val="Standard"/>
    <w:uiPriority w:val="99"/>
    <w:pPr>
      <w:tabs>
        <w:tab w:val="left" w:pos="283"/>
        <w:tab w:val="left" w:pos="567"/>
        <w:tab w:val="left" w:pos="850"/>
        <w:tab w:val="left" w:pos="1134"/>
      </w:tabs>
      <w:spacing w:after="40" w:line="160" w:lineRule="exact"/>
      <w:ind w:left="568" w:hanging="568"/>
      <w:jc w:val="both"/>
    </w:pPr>
    <w:rPr>
      <w:rFonts w:ascii="Arial" w:hAnsi="Arial"/>
      <w:b/>
      <w:color w:val="000000"/>
      <w:sz w:val="15"/>
      <w:lang w:val="de-DE"/>
    </w:rPr>
  </w:style>
  <w:style w:type="paragraph" w:customStyle="1" w:styleId="RVlisteflex275nb">
    <w:name w:val="RV_liste_flex_2_75_n_b"/>
    <w:basedOn w:val="Standard"/>
    <w:uiPriority w:val="99"/>
    <w:pPr>
      <w:tabs>
        <w:tab w:val="left" w:pos="283"/>
        <w:tab w:val="left" w:pos="567"/>
        <w:tab w:val="left" w:pos="850"/>
        <w:tab w:val="left" w:pos="1134"/>
      </w:tabs>
      <w:spacing w:after="40" w:line="160" w:lineRule="exact"/>
      <w:ind w:left="568" w:hanging="568"/>
      <w:jc w:val="both"/>
    </w:pPr>
    <w:rPr>
      <w:rFonts w:ascii="Arial" w:hAnsi="Arial" w:cs="Arial"/>
      <w:color w:val="000000"/>
      <w:sz w:val="15"/>
      <w:lang w:val="de-DE"/>
    </w:rPr>
  </w:style>
  <w:style w:type="paragraph" w:customStyle="1" w:styleId="RVredhinweis">
    <w:name w:val="RV_red_hinweis"/>
    <w:basedOn w:val="Standard"/>
    <w:uiPriority w:val="99"/>
    <w:pPr>
      <w:spacing w:line="170" w:lineRule="exact"/>
      <w:ind w:left="1" w:hanging="1"/>
    </w:pPr>
    <w:rPr>
      <w:rFonts w:ascii="Arial" w:hAnsi="Arial"/>
      <w:i/>
      <w:color w:val="000000"/>
      <w:sz w:val="15"/>
      <w:lang w:val="de-DE"/>
    </w:rPr>
  </w:style>
  <w:style w:type="paragraph" w:customStyle="1" w:styleId="RVService120flueber-alle-Spalten">
    <w:name w:val="RV_Service_120_f_l_ueber-alle-Spalten"/>
    <w:basedOn w:val="Standard"/>
    <w:uiPriority w:val="99"/>
    <w:pPr>
      <w:tabs>
        <w:tab w:val="left" w:pos="283"/>
      </w:tabs>
      <w:spacing w:after="80" w:line="240" w:lineRule="exact"/>
      <w:ind w:left="284" w:hanging="284"/>
    </w:pPr>
    <w:rPr>
      <w:rFonts w:ascii="Arial" w:hAnsi="Arial" w:cs="Arial"/>
      <w:b/>
      <w:color w:val="000000"/>
      <w:sz w:val="24"/>
      <w:lang w:val="de-DE"/>
    </w:rPr>
  </w:style>
  <w:style w:type="paragraph" w:customStyle="1" w:styleId="RVService180flueber-alle-Spalten">
    <w:name w:val="RV_Service_180_f_l_ueber-alle-Spalten"/>
    <w:basedOn w:val="Standard"/>
    <w:uiPriority w:val="99"/>
    <w:pPr>
      <w:spacing w:before="180" w:after="180" w:line="360" w:lineRule="exact"/>
      <w:ind w:left="1" w:hanging="1"/>
    </w:pPr>
    <w:rPr>
      <w:rFonts w:ascii="Arial" w:hAnsi="Arial"/>
      <w:b/>
      <w:color w:val="000000"/>
      <w:sz w:val="36"/>
      <w:lang w:val="de-DE"/>
    </w:rPr>
  </w:style>
  <w:style w:type="paragraph" w:customStyle="1" w:styleId="RVService75nlueber-alle-Spalten">
    <w:name w:val="RV_Service_75_n_l_ueber-alle-Spalten"/>
    <w:basedOn w:val="Standard"/>
    <w:uiPriority w:val="99"/>
    <w:pPr>
      <w:spacing w:before="60" w:after="40" w:line="160" w:lineRule="exact"/>
      <w:ind w:left="1" w:hanging="1"/>
    </w:pPr>
    <w:rPr>
      <w:rFonts w:ascii="Arial" w:hAnsi="Arial" w:cs="Arial"/>
      <w:color w:val="000000"/>
      <w:sz w:val="15"/>
      <w:lang w:val="de-DE"/>
    </w:rPr>
  </w:style>
  <w:style w:type="paragraph" w:customStyle="1" w:styleId="RVSpaltenbeginnleer20">
    <w:name w:val="RV_Spaltenbeginn_leer_20"/>
    <w:basedOn w:val="Standard"/>
    <w:uiPriority w:val="99"/>
    <w:pPr>
      <w:spacing w:line="50" w:lineRule="atLeast"/>
      <w:ind w:left="1" w:hanging="1"/>
      <w:jc w:val="both"/>
    </w:pPr>
    <w:rPr>
      <w:rFonts w:ascii="Arial" w:hAnsi="Arial"/>
      <w:color w:val="000000"/>
      <w:sz w:val="4"/>
      <w:lang w:val="de-DE"/>
    </w:rPr>
  </w:style>
  <w:style w:type="paragraph" w:customStyle="1" w:styleId="RVstruktur120fl">
    <w:name w:val="RV_struktur_120_f_l"/>
    <w:basedOn w:val="Standard"/>
    <w:uiPriority w:val="99"/>
    <w:pPr>
      <w:spacing w:before="120" w:after="120" w:line="240" w:lineRule="exact"/>
      <w:ind w:left="1" w:hanging="1"/>
    </w:pPr>
    <w:rPr>
      <w:rFonts w:ascii="Arial" w:hAnsi="Arial" w:cs="Arial"/>
      <w:b/>
      <w:color w:val="000000"/>
      <w:sz w:val="24"/>
      <w:lang w:val="de-DE"/>
    </w:rPr>
  </w:style>
  <w:style w:type="paragraph" w:customStyle="1" w:styleId="RVstruktur180fl">
    <w:name w:val="RV_struktur_180_f_l"/>
    <w:basedOn w:val="Standard"/>
    <w:uiPriority w:val="99"/>
    <w:pPr>
      <w:spacing w:before="180" w:after="180" w:line="360" w:lineRule="exact"/>
      <w:ind w:left="1" w:hanging="1"/>
    </w:pPr>
    <w:rPr>
      <w:rFonts w:ascii="Arial" w:hAnsi="Arial"/>
      <w:b/>
      <w:color w:val="000000"/>
      <w:sz w:val="36"/>
      <w:lang w:val="de-DE"/>
    </w:rPr>
  </w:style>
  <w:style w:type="paragraph" w:customStyle="1" w:styleId="RVstruktur180fz">
    <w:name w:val="RV_struktur_180_f_z"/>
    <w:basedOn w:val="Standard"/>
    <w:uiPriority w:val="99"/>
    <w:pPr>
      <w:spacing w:before="180" w:after="180" w:line="360" w:lineRule="exact"/>
      <w:ind w:left="1" w:hanging="1"/>
      <w:jc w:val="center"/>
    </w:pPr>
    <w:rPr>
      <w:rFonts w:ascii="Arial" w:hAnsi="Arial" w:cs="Arial"/>
      <w:b/>
      <w:color w:val="000000"/>
      <w:sz w:val="36"/>
      <w:lang w:val="de-DE"/>
    </w:rPr>
  </w:style>
  <w:style w:type="paragraph" w:customStyle="1" w:styleId="RVstruktur220fz">
    <w:name w:val="RV_struktur_220_f_z"/>
    <w:basedOn w:val="Standard"/>
    <w:uiPriority w:val="99"/>
    <w:pPr>
      <w:spacing w:before="220" w:after="220" w:line="440" w:lineRule="exact"/>
      <w:ind w:left="1" w:hanging="1"/>
      <w:jc w:val="center"/>
    </w:pPr>
    <w:rPr>
      <w:rFonts w:ascii="Arial" w:hAnsi="Arial"/>
      <w:b/>
      <w:color w:val="000000"/>
      <w:sz w:val="44"/>
      <w:lang w:val="de-DE"/>
    </w:rPr>
  </w:style>
  <w:style w:type="paragraph" w:customStyle="1" w:styleId="RVstruktur360fz">
    <w:name w:val="RV_struktur_360_f_z"/>
    <w:basedOn w:val="Standard"/>
    <w:uiPriority w:val="99"/>
    <w:pPr>
      <w:spacing w:after="100" w:line="720" w:lineRule="exact"/>
      <w:ind w:left="1" w:hanging="1"/>
      <w:jc w:val="center"/>
    </w:pPr>
    <w:rPr>
      <w:rFonts w:ascii="Arial" w:hAnsi="Arial" w:cs="Arial"/>
      <w:b/>
      <w:color w:val="000000"/>
      <w:sz w:val="72"/>
      <w:lang w:val="de-DE"/>
    </w:rPr>
  </w:style>
  <w:style w:type="paragraph" w:customStyle="1" w:styleId="RVstruktur90fl">
    <w:name w:val="RV_struktur_90_f_l"/>
    <w:basedOn w:val="Standard"/>
    <w:uiPriority w:val="99"/>
    <w:pPr>
      <w:spacing w:before="60" w:after="40" w:line="180" w:lineRule="exact"/>
      <w:ind w:left="1" w:hanging="1"/>
    </w:pPr>
    <w:rPr>
      <w:rFonts w:ascii="Arial" w:hAnsi="Arial"/>
      <w:b/>
      <w:color w:val="000000"/>
      <w:sz w:val="18"/>
      <w:lang w:val="de-DE"/>
    </w:rPr>
  </w:style>
  <w:style w:type="paragraph" w:customStyle="1" w:styleId="RVtabelle1-70nfm">
    <w:name w:val="RV_tabelle_1-70_n_f_m"/>
    <w:basedOn w:val="Standard"/>
    <w:uiPriority w:val="99"/>
    <w:pPr>
      <w:tabs>
        <w:tab w:val="left" w:pos="170"/>
      </w:tabs>
      <w:spacing w:after="20" w:line="140" w:lineRule="exact"/>
      <w:ind w:left="1" w:hanging="1"/>
      <w:jc w:val="both"/>
    </w:pPr>
    <w:rPr>
      <w:rFonts w:ascii="Arial" w:hAnsi="Arial" w:cs="Arial"/>
      <w:color w:val="000000"/>
      <w:sz w:val="14"/>
      <w:lang w:val="de-DE"/>
    </w:rPr>
  </w:style>
  <w:style w:type="paragraph" w:customStyle="1" w:styleId="RVtabelle155fl">
    <w:name w:val="RV_tabelle_1_55_f_l"/>
    <w:basedOn w:val="Standard"/>
    <w:uiPriority w:val="99"/>
    <w:pPr>
      <w:spacing w:line="110" w:lineRule="exact"/>
      <w:ind w:left="1" w:hanging="1"/>
    </w:pPr>
    <w:rPr>
      <w:rFonts w:ascii="Arial" w:hAnsi="Arial"/>
      <w:b/>
      <w:color w:val="000000"/>
      <w:w w:val="95"/>
      <w:sz w:val="11"/>
      <w:lang w:val="de-DE"/>
    </w:rPr>
  </w:style>
  <w:style w:type="paragraph" w:customStyle="1" w:styleId="RVtabelle155nlm">
    <w:name w:val="RV_tabelle_1_55_n_l_m"/>
    <w:basedOn w:val="Standard"/>
    <w:uiPriority w:val="99"/>
    <w:pPr>
      <w:tabs>
        <w:tab w:val="left" w:pos="170"/>
      </w:tabs>
      <w:spacing w:line="110" w:lineRule="exact"/>
      <w:ind w:left="1" w:hanging="1"/>
      <w:jc w:val="both"/>
    </w:pPr>
    <w:rPr>
      <w:rFonts w:ascii="Arial" w:hAnsi="Arial" w:cs="Arial"/>
      <w:color w:val="000000"/>
      <w:sz w:val="11"/>
      <w:lang w:val="de-DE"/>
    </w:rPr>
  </w:style>
  <w:style w:type="paragraph" w:customStyle="1" w:styleId="RVtabelle160fl">
    <w:name w:val="RV_tabelle_1_60_f_l"/>
    <w:basedOn w:val="Standard"/>
    <w:uiPriority w:val="99"/>
    <w:pPr>
      <w:spacing w:line="120" w:lineRule="exact"/>
      <w:ind w:left="1" w:hanging="1"/>
    </w:pPr>
    <w:rPr>
      <w:rFonts w:ascii="Arial" w:hAnsi="Arial"/>
      <w:b/>
      <w:color w:val="000000"/>
      <w:sz w:val="12"/>
      <w:lang w:val="de-DE"/>
    </w:rPr>
  </w:style>
  <w:style w:type="paragraph" w:customStyle="1" w:styleId="RVtabelle160nlm">
    <w:name w:val="RV_tabelle_1_60_n_l_m"/>
    <w:basedOn w:val="Standard"/>
    <w:uiPriority w:val="99"/>
    <w:pPr>
      <w:tabs>
        <w:tab w:val="left" w:pos="170"/>
      </w:tabs>
      <w:spacing w:after="20" w:line="120" w:lineRule="exact"/>
      <w:ind w:left="1" w:hanging="1"/>
      <w:jc w:val="both"/>
    </w:pPr>
    <w:rPr>
      <w:rFonts w:ascii="Arial" w:hAnsi="Arial" w:cs="Arial"/>
      <w:color w:val="000000"/>
      <w:sz w:val="12"/>
      <w:lang w:val="de-DE"/>
    </w:rPr>
  </w:style>
  <w:style w:type="paragraph" w:customStyle="1" w:styleId="RVtabelle75fb">
    <w:name w:val="RV_tabelle_75_f_b"/>
    <w:basedOn w:val="Standard"/>
    <w:uiPriority w:val="99"/>
    <w:pPr>
      <w:spacing w:before="60" w:after="40" w:line="160" w:lineRule="exact"/>
      <w:ind w:left="1" w:hanging="1"/>
      <w:jc w:val="both"/>
    </w:pPr>
    <w:rPr>
      <w:rFonts w:ascii="Arial" w:hAnsi="Arial"/>
      <w:b/>
      <w:color w:val="000000"/>
      <w:sz w:val="15"/>
      <w:lang w:val="de-DE"/>
    </w:rPr>
  </w:style>
  <w:style w:type="paragraph" w:customStyle="1" w:styleId="RVtabelle75fr">
    <w:name w:val="RV_tabelle_75_f_r"/>
    <w:basedOn w:val="Standard"/>
    <w:uiPriority w:val="99"/>
    <w:pPr>
      <w:tabs>
        <w:tab w:val="left" w:pos="104"/>
      </w:tabs>
      <w:spacing w:line="160" w:lineRule="exact"/>
      <w:ind w:left="1" w:hanging="1"/>
      <w:jc w:val="right"/>
    </w:pPr>
    <w:rPr>
      <w:rFonts w:ascii="Arial" w:hAnsi="Arial" w:cs="Arial"/>
      <w:b/>
      <w:color w:val="000000"/>
      <w:sz w:val="15"/>
      <w:lang w:val="de-DE"/>
    </w:rPr>
  </w:style>
  <w:style w:type="paragraph" w:customStyle="1" w:styleId="RVtabelle75frueber-alle-spalten">
    <w:name w:val="RV_tabelle_75_f_r_ueber-alle-spalten"/>
    <w:basedOn w:val="Standard"/>
    <w:uiPriority w:val="99"/>
    <w:pPr>
      <w:tabs>
        <w:tab w:val="left" w:pos="104"/>
      </w:tabs>
      <w:spacing w:line="160" w:lineRule="exact"/>
      <w:ind w:left="1" w:hanging="1"/>
      <w:jc w:val="right"/>
    </w:pPr>
    <w:rPr>
      <w:rFonts w:ascii="Arial" w:hAnsi="Arial"/>
      <w:b/>
      <w:color w:val="000000"/>
      <w:sz w:val="15"/>
      <w:lang w:val="de-DE"/>
    </w:rPr>
  </w:style>
  <w:style w:type="paragraph" w:customStyle="1" w:styleId="RVtabelle75fz">
    <w:name w:val="RV_tabelle_75_f_z"/>
    <w:basedOn w:val="Standard"/>
    <w:uiPriority w:val="99"/>
    <w:pPr>
      <w:tabs>
        <w:tab w:val="left" w:pos="104"/>
      </w:tabs>
      <w:spacing w:line="160" w:lineRule="exact"/>
      <w:ind w:left="1" w:hanging="1"/>
      <w:jc w:val="center"/>
    </w:pPr>
    <w:rPr>
      <w:rFonts w:ascii="Arial" w:hAnsi="Arial" w:cs="Arial"/>
      <w:b/>
      <w:color w:val="000000"/>
      <w:sz w:val="15"/>
      <w:lang w:val="de-DE"/>
    </w:rPr>
  </w:style>
  <w:style w:type="paragraph" w:customStyle="1" w:styleId="RVtabelle75fzm">
    <w:name w:val="RV_tabelle_75_f_z_m"/>
    <w:basedOn w:val="Standard"/>
    <w:uiPriority w:val="99"/>
    <w:pPr>
      <w:tabs>
        <w:tab w:val="left" w:pos="104"/>
      </w:tabs>
      <w:spacing w:line="160" w:lineRule="exact"/>
      <w:ind w:left="1" w:hanging="1"/>
      <w:jc w:val="center"/>
    </w:pPr>
    <w:rPr>
      <w:rFonts w:ascii="Arial" w:hAnsi="Arial"/>
      <w:b/>
      <w:color w:val="000000"/>
      <w:sz w:val="15"/>
      <w:lang w:val="de-DE"/>
    </w:rPr>
  </w:style>
  <w:style w:type="paragraph" w:customStyle="1" w:styleId="RVtabelle75nl">
    <w:name w:val="RV_tabelle_75_n_l"/>
    <w:basedOn w:val="Standard"/>
    <w:uiPriority w:val="99"/>
    <w:pPr>
      <w:spacing w:before="40" w:after="20" w:line="150" w:lineRule="exact"/>
      <w:ind w:left="1" w:hanging="1"/>
    </w:pPr>
    <w:rPr>
      <w:rFonts w:ascii="Arial" w:hAnsi="Arial" w:cs="Arial"/>
      <w:color w:val="000000"/>
      <w:sz w:val="15"/>
      <w:lang w:val="de-DE"/>
    </w:rPr>
  </w:style>
  <w:style w:type="paragraph" w:customStyle="1" w:styleId="RVtabelle75nr">
    <w:name w:val="RV_tabelle_75_n_r"/>
    <w:basedOn w:val="Standard"/>
    <w:uiPriority w:val="99"/>
    <w:pPr>
      <w:tabs>
        <w:tab w:val="left" w:pos="104"/>
      </w:tabs>
      <w:spacing w:line="160" w:lineRule="exact"/>
      <w:ind w:left="1" w:hanging="1"/>
      <w:jc w:val="right"/>
    </w:pPr>
    <w:rPr>
      <w:rFonts w:ascii="Arial" w:hAnsi="Arial"/>
      <w:color w:val="000000"/>
      <w:sz w:val="15"/>
      <w:lang w:val="de-DE"/>
    </w:rPr>
  </w:style>
  <w:style w:type="paragraph" w:customStyle="1" w:styleId="RVtabelle75nz">
    <w:name w:val="RV_tabelle_75_n_z"/>
    <w:basedOn w:val="Standard"/>
    <w:uiPriority w:val="99"/>
    <w:pPr>
      <w:tabs>
        <w:tab w:val="left" w:pos="104"/>
      </w:tabs>
      <w:spacing w:line="160" w:lineRule="exact"/>
      <w:ind w:left="1" w:hanging="1"/>
      <w:jc w:val="center"/>
    </w:pPr>
    <w:rPr>
      <w:rFonts w:ascii="Arial" w:hAnsi="Arial" w:cs="Arial"/>
      <w:color w:val="000000"/>
      <w:sz w:val="15"/>
      <w:lang w:val="de-DE"/>
    </w:rPr>
  </w:style>
  <w:style w:type="paragraph" w:customStyle="1" w:styleId="RVtabelle75nzm">
    <w:name w:val="RV_tabelle_75_n_z_m"/>
    <w:basedOn w:val="Standard"/>
    <w:uiPriority w:val="99"/>
    <w:pPr>
      <w:tabs>
        <w:tab w:val="left" w:pos="104"/>
      </w:tabs>
      <w:spacing w:line="160" w:lineRule="exact"/>
      <w:ind w:left="1" w:hanging="1"/>
      <w:jc w:val="center"/>
    </w:pPr>
    <w:rPr>
      <w:rFonts w:ascii="Arial" w:hAnsi="Arial"/>
      <w:color w:val="000000"/>
      <w:sz w:val="15"/>
    </w:rPr>
  </w:style>
  <w:style w:type="paragraph" w:customStyle="1" w:styleId="RVtabellenanker">
    <w:name w:val="RV_tabellenanker"/>
    <w:basedOn w:val="Standard"/>
    <w:uiPriority w:val="99"/>
    <w:pPr>
      <w:spacing w:line="28" w:lineRule="exact"/>
      <w:ind w:left="1" w:hanging="1"/>
    </w:pPr>
    <w:rPr>
      <w:rFonts w:ascii="Arial" w:hAnsi="Arial" w:cs="Arial"/>
      <w:color w:val="000000"/>
      <w:sz w:val="4"/>
      <w:lang w:val="de-DE"/>
    </w:rPr>
  </w:style>
  <w:style w:type="paragraph" w:customStyle="1" w:styleId="RVtabellenkopf100fl">
    <w:name w:val="RV_tabellenkopf_100_f_l"/>
    <w:basedOn w:val="Standard"/>
    <w:uiPriority w:val="99"/>
    <w:pPr>
      <w:spacing w:before="60" w:after="40" w:line="220" w:lineRule="exact"/>
      <w:ind w:left="1" w:hanging="1"/>
    </w:pPr>
    <w:rPr>
      <w:rFonts w:ascii="Arial" w:hAnsi="Arial"/>
      <w:b/>
      <w:color w:val="000000"/>
      <w:sz w:val="20"/>
      <w:lang w:val="de-DE"/>
    </w:rPr>
  </w:style>
  <w:style w:type="paragraph" w:customStyle="1" w:styleId="RVtabellenunterschrift">
    <w:name w:val="RV_tabellenunterschrift"/>
    <w:basedOn w:val="Standard"/>
    <w:uiPriority w:val="99"/>
    <w:pPr>
      <w:spacing w:before="40" w:after="20" w:line="130" w:lineRule="exact"/>
      <w:ind w:left="1" w:hanging="1"/>
      <w:jc w:val="both"/>
    </w:pPr>
    <w:rPr>
      <w:rFonts w:ascii="Arial" w:hAnsi="Arial" w:cs="Arial"/>
      <w:i/>
      <w:color w:val="000000"/>
      <w:sz w:val="13"/>
      <w:lang w:val="de-DE"/>
    </w:rPr>
  </w:style>
  <w:style w:type="paragraph" w:customStyle="1" w:styleId="RVtabellenunterschriftanfang">
    <w:name w:val="RV_tabellenunterschrift_anfang"/>
    <w:basedOn w:val="Standard"/>
    <w:uiPriority w:val="99"/>
    <w:pPr>
      <w:spacing w:before="40" w:after="20" w:line="130" w:lineRule="exact"/>
      <w:ind w:left="1" w:hanging="1"/>
      <w:jc w:val="both"/>
    </w:pPr>
    <w:rPr>
      <w:rFonts w:ascii="Arial" w:hAnsi="Arial"/>
      <w:i/>
      <w:color w:val="000000"/>
      <w:sz w:val="13"/>
      <w:lang w:val="de-DE"/>
    </w:rPr>
  </w:style>
  <w:style w:type="paragraph" w:customStyle="1" w:styleId="RVtabellenerschrift">
    <w:name w:val="RV_tabellen・erschrift"/>
    <w:basedOn w:val="Standard"/>
    <w:uiPriority w:val="99"/>
    <w:pPr>
      <w:tabs>
        <w:tab w:val="left" w:pos="104"/>
      </w:tabs>
      <w:spacing w:before="80" w:after="40" w:line="150" w:lineRule="exact"/>
      <w:ind w:left="1" w:hanging="1"/>
      <w:jc w:val="center"/>
    </w:pPr>
    <w:rPr>
      <w:rFonts w:ascii="Arial" w:hAnsi="Arial" w:cs="Arial"/>
      <w:b/>
      <w:color w:val="000000"/>
      <w:sz w:val="15"/>
      <w:lang w:val="de-DE"/>
    </w:rPr>
  </w:style>
  <w:style w:type="paragraph" w:customStyle="1" w:styleId="RVueberschrift1100fl">
    <w:name w:val="RV_ueberschrift_1_100_f_l"/>
    <w:basedOn w:val="Standard"/>
    <w:uiPriority w:val="99"/>
    <w:pPr>
      <w:spacing w:before="60" w:after="40" w:line="220" w:lineRule="exact"/>
      <w:ind w:left="1" w:hanging="1"/>
    </w:pPr>
    <w:rPr>
      <w:rFonts w:ascii="Arial" w:hAnsi="Arial"/>
      <w:b/>
      <w:color w:val="000000"/>
      <w:sz w:val="20"/>
      <w:lang w:val="de-DE"/>
    </w:rPr>
  </w:style>
  <w:style w:type="paragraph" w:customStyle="1" w:styleId="RVueberschrift1100fr">
    <w:name w:val="RV_ueberschrift_1_100_f_r"/>
    <w:basedOn w:val="Standard"/>
    <w:uiPriority w:val="99"/>
    <w:pPr>
      <w:spacing w:before="60" w:after="40" w:line="220" w:lineRule="exact"/>
      <w:ind w:left="1" w:hanging="1"/>
      <w:jc w:val="right"/>
    </w:pPr>
    <w:rPr>
      <w:rFonts w:ascii="Arial" w:hAnsi="Arial" w:cs="Arial"/>
      <w:b/>
      <w:color w:val="000000"/>
      <w:sz w:val="20"/>
      <w:lang w:val="de-DE"/>
    </w:rPr>
  </w:style>
  <w:style w:type="paragraph" w:customStyle="1" w:styleId="RVueberschrift1100fz">
    <w:name w:val="RV_ueberschrift_1_100_f_z"/>
    <w:basedOn w:val="Standard"/>
    <w:uiPriority w:val="99"/>
    <w:pPr>
      <w:spacing w:before="60" w:after="40" w:line="220" w:lineRule="exact"/>
      <w:ind w:left="1" w:hanging="1"/>
      <w:jc w:val="center"/>
    </w:pPr>
    <w:rPr>
      <w:rFonts w:ascii="Arial" w:hAnsi="Arial"/>
      <w:b/>
      <w:color w:val="000000"/>
      <w:sz w:val="20"/>
      <w:lang w:val="de-DE"/>
    </w:rPr>
  </w:style>
  <w:style w:type="paragraph" w:customStyle="1" w:styleId="RVueberschrift2085fz">
    <w:name w:val="RV_ueberschrift_2_0_85_f_z"/>
    <w:basedOn w:val="Standard"/>
    <w:uiPriority w:val="99"/>
    <w:pPr>
      <w:spacing w:before="80" w:after="60" w:line="170" w:lineRule="exact"/>
      <w:ind w:left="1" w:hanging="1"/>
      <w:jc w:val="center"/>
    </w:pPr>
    <w:rPr>
      <w:rFonts w:ascii="Arial" w:hAnsi="Arial" w:cs="Arial"/>
      <w:b/>
      <w:color w:val="000000"/>
      <w:sz w:val="17"/>
      <w:lang w:val="de-DE"/>
    </w:rPr>
  </w:style>
  <w:style w:type="paragraph" w:customStyle="1" w:styleId="RVueberschrift275nul">
    <w:name w:val="RV_ueberschrift_2_75_nu_l"/>
    <w:basedOn w:val="Standard"/>
    <w:uiPriority w:val="99"/>
    <w:pPr>
      <w:spacing w:before="60" w:after="40" w:line="170" w:lineRule="exact"/>
      <w:ind w:left="1" w:hanging="1"/>
      <w:jc w:val="both"/>
    </w:pPr>
    <w:rPr>
      <w:rFonts w:ascii="Arial" w:hAnsi="Arial"/>
      <w:color w:val="000000"/>
      <w:sz w:val="17"/>
      <w:u w:val="single"/>
      <w:lang w:val="de-DE"/>
    </w:rPr>
  </w:style>
  <w:style w:type="paragraph" w:customStyle="1" w:styleId="RVueberschrift285fz">
    <w:name w:val="RV_ueberschrift_2_85_f_z"/>
    <w:basedOn w:val="Standard"/>
    <w:uiPriority w:val="99"/>
    <w:pPr>
      <w:spacing w:before="80" w:after="60" w:line="170" w:lineRule="exact"/>
      <w:ind w:left="1" w:hanging="1"/>
      <w:jc w:val="center"/>
    </w:pPr>
    <w:rPr>
      <w:rFonts w:ascii="Arial" w:hAnsi="Arial" w:cs="Arial"/>
      <w:b/>
      <w:color w:val="000000"/>
      <w:sz w:val="17"/>
      <w:lang w:val="de-DE"/>
    </w:rPr>
  </w:style>
  <w:style w:type="paragraph" w:customStyle="1" w:styleId="RVueberschrift285nz">
    <w:name w:val="RV_ueberschrift_2_85_n_z"/>
    <w:basedOn w:val="Standard"/>
    <w:uiPriority w:val="99"/>
    <w:pPr>
      <w:spacing w:before="80" w:after="60" w:line="170" w:lineRule="exact"/>
      <w:ind w:left="1" w:hanging="1"/>
      <w:jc w:val="center"/>
    </w:pPr>
    <w:rPr>
      <w:rFonts w:ascii="Arial" w:hAnsi="Arial"/>
      <w:color w:val="000000"/>
      <w:sz w:val="17"/>
      <w:lang w:val="de-DE"/>
    </w:rPr>
  </w:style>
  <w:style w:type="paragraph" w:customStyle="1" w:styleId="TabelleTitel">
    <w:name w:val="TabelleTitel"/>
    <w:basedOn w:val="Standard"/>
    <w:uiPriority w:val="99"/>
    <w:pPr>
      <w:spacing w:line="140" w:lineRule="exact"/>
      <w:ind w:left="1" w:hanging="1"/>
      <w:jc w:val="center"/>
    </w:pPr>
    <w:rPr>
      <w:rFonts w:ascii="Arial" w:hAnsi="Arial" w:cs="Arial"/>
      <w:b/>
      <w:color w:val="000000"/>
      <w:sz w:val="13"/>
      <w:lang w:val="de-DE"/>
    </w:rPr>
  </w:style>
  <w:style w:type="paragraph" w:customStyle="1" w:styleId="ZelleHaupttext">
    <w:name w:val="ZelleHaupttext"/>
    <w:basedOn w:val="Standard"/>
    <w:uiPriority w:val="99"/>
    <w:pPr>
      <w:tabs>
        <w:tab w:val="left" w:pos="104"/>
      </w:tabs>
      <w:spacing w:line="160" w:lineRule="exact"/>
      <w:ind w:left="1" w:hanging="1"/>
    </w:pPr>
    <w:rPr>
      <w:rFonts w:ascii="Arial" w:hAnsi="Arial"/>
      <w:color w:val="000000"/>
      <w:sz w:val="15"/>
      <w:lang w:val="de-DE"/>
    </w:rPr>
  </w:style>
  <w:style w:type="paragraph" w:customStyle="1" w:styleId="RVAnlagenfliesstext1120fl">
    <w:name w:val="RV_Anlagen_fliesstext_1_120_f_l"/>
    <w:basedOn w:val="Standard"/>
    <w:uiPriority w:val="99"/>
    <w:pPr>
      <w:spacing w:before="40" w:after="20" w:line="240" w:lineRule="exact"/>
      <w:ind w:left="1" w:hanging="1"/>
      <w:jc w:val="both"/>
    </w:pPr>
    <w:rPr>
      <w:rFonts w:ascii="Arial" w:hAnsi="Arial" w:cs="Arial"/>
      <w:b/>
      <w:color w:val="000000"/>
      <w:sz w:val="24"/>
      <w:lang w:val="de-DE"/>
    </w:rPr>
  </w:style>
  <w:style w:type="paragraph" w:customStyle="1" w:styleId="RVAnlagenfliesstext1120fz">
    <w:name w:val="RV_Anlagen_fliesstext_1_120_f_z"/>
    <w:basedOn w:val="Standard"/>
    <w:uiPriority w:val="99"/>
    <w:pPr>
      <w:spacing w:before="60" w:after="20" w:line="240" w:lineRule="exact"/>
      <w:ind w:left="1" w:hanging="1"/>
      <w:jc w:val="center"/>
    </w:pPr>
    <w:rPr>
      <w:rFonts w:ascii="Arial" w:hAnsi="Arial"/>
      <w:b/>
      <w:color w:val="000000"/>
      <w:sz w:val="24"/>
      <w:lang w:val="de-DE"/>
    </w:rPr>
  </w:style>
  <w:style w:type="paragraph" w:customStyle="1" w:styleId="RVAnlagenfliesstext1120nb">
    <w:name w:val="RV_Anlagen_fliesstext_1_120_n_b"/>
    <w:basedOn w:val="Standard"/>
    <w:uiPriority w:val="99"/>
    <w:pPr>
      <w:spacing w:before="40" w:after="20" w:line="240" w:lineRule="exact"/>
      <w:ind w:left="1" w:hanging="1"/>
      <w:jc w:val="both"/>
    </w:pPr>
    <w:rPr>
      <w:rFonts w:ascii="Arial" w:hAnsi="Arial" w:cs="Arial"/>
      <w:color w:val="000000"/>
      <w:sz w:val="24"/>
      <w:lang w:val="de-DE"/>
    </w:rPr>
  </w:style>
  <w:style w:type="paragraph" w:customStyle="1" w:styleId="RVAnlagenfliesstext1120nl">
    <w:name w:val="RV_Anlagen_fliesstext_1_120_n_l"/>
    <w:basedOn w:val="Standard"/>
    <w:uiPriority w:val="99"/>
    <w:pPr>
      <w:spacing w:before="40" w:after="20" w:line="240" w:lineRule="exact"/>
      <w:ind w:left="1" w:hanging="1"/>
    </w:pPr>
    <w:rPr>
      <w:rFonts w:ascii="Arial" w:hAnsi="Arial"/>
      <w:color w:val="000000"/>
      <w:sz w:val="24"/>
      <w:lang w:val="de-DE"/>
    </w:rPr>
  </w:style>
  <w:style w:type="paragraph" w:customStyle="1" w:styleId="RVAnlagenfliesstext1120nr">
    <w:name w:val="RV_Anlagen_fliesstext_1_120_n_r"/>
    <w:basedOn w:val="Standard"/>
    <w:uiPriority w:val="99"/>
    <w:pPr>
      <w:spacing w:before="40" w:after="20" w:line="240" w:lineRule="exact"/>
      <w:ind w:left="1" w:hanging="1"/>
      <w:jc w:val="right"/>
    </w:pPr>
    <w:rPr>
      <w:rFonts w:ascii="Arial" w:hAnsi="Arial" w:cs="Arial"/>
      <w:color w:val="000000"/>
      <w:sz w:val="24"/>
      <w:lang w:val="de-DE"/>
    </w:rPr>
  </w:style>
  <w:style w:type="paragraph" w:customStyle="1" w:styleId="RVAnlagenfliesstext1120nz">
    <w:name w:val="RV_Anlagen_fliesstext_1_120_n_z"/>
    <w:basedOn w:val="Standard"/>
    <w:uiPriority w:val="99"/>
    <w:pPr>
      <w:spacing w:before="40" w:after="20" w:line="240" w:lineRule="exact"/>
      <w:ind w:left="1" w:hanging="1"/>
      <w:jc w:val="center"/>
    </w:pPr>
    <w:rPr>
      <w:rFonts w:ascii="Arial" w:hAnsi="Arial"/>
      <w:color w:val="000000"/>
      <w:sz w:val="24"/>
      <w:lang w:val="de-DE"/>
    </w:rPr>
  </w:style>
  <w:style w:type="paragraph" w:customStyle="1" w:styleId="RVAnlagenfliesstext175nl">
    <w:name w:val="RV_Anlagen_fliesstext_1_75_n_l"/>
    <w:basedOn w:val="Standard"/>
    <w:uiPriority w:val="99"/>
    <w:pPr>
      <w:spacing w:before="40" w:after="20" w:line="150" w:lineRule="exact"/>
      <w:ind w:left="1" w:hanging="1"/>
    </w:pPr>
    <w:rPr>
      <w:rFonts w:ascii="Arial" w:hAnsi="Arial" w:cs="Arial"/>
      <w:color w:val="000000"/>
      <w:sz w:val="15"/>
      <w:lang w:val="de-DE"/>
    </w:rPr>
  </w:style>
  <w:style w:type="paragraph" w:customStyle="1" w:styleId="RVAnlagenfliesstext75nz">
    <w:name w:val="RV_Anlagen_fliesstext_75_n_z"/>
    <w:basedOn w:val="Standard"/>
    <w:uiPriority w:val="99"/>
    <w:pPr>
      <w:tabs>
        <w:tab w:val="left" w:pos="104"/>
      </w:tabs>
      <w:spacing w:line="160" w:lineRule="exact"/>
      <w:ind w:left="1" w:hanging="1"/>
      <w:jc w:val="center"/>
    </w:pPr>
    <w:rPr>
      <w:rFonts w:ascii="Arial" w:hAnsi="Arial"/>
      <w:color w:val="000000"/>
      <w:sz w:val="15"/>
      <w:lang w:val="de-DE"/>
    </w:rPr>
  </w:style>
  <w:style w:type="paragraph" w:customStyle="1" w:styleId="RVAnlagenFunote175nb">
    <w:name w:val="RV_Anlagen_Fuﾟnote_1_75_n_b"/>
    <w:basedOn w:val="Standard"/>
    <w:uiPriority w:val="99"/>
    <w:pPr>
      <w:spacing w:before="60" w:after="40" w:line="160" w:lineRule="exact"/>
      <w:ind w:left="1" w:hanging="1"/>
      <w:jc w:val="both"/>
    </w:pPr>
    <w:rPr>
      <w:rFonts w:ascii="Arial" w:hAnsi="Arial" w:cs="Arial"/>
      <w:color w:val="000000"/>
      <w:sz w:val="15"/>
      <w:lang w:val="de-DE"/>
    </w:rPr>
  </w:style>
  <w:style w:type="paragraph" w:customStyle="1" w:styleId="RVAnlagensonderzeichen1120nl">
    <w:name w:val="RV_Anlagen_sonderzeichen_1_120_n_l"/>
    <w:basedOn w:val="Standard"/>
    <w:uiPriority w:val="99"/>
    <w:pPr>
      <w:spacing w:before="40" w:after="20" w:line="240" w:lineRule="exact"/>
      <w:ind w:left="1" w:hanging="1"/>
    </w:pPr>
    <w:rPr>
      <w:rFonts w:ascii="Wingdings" w:hAnsi="Wingdings"/>
      <w:color w:val="000000"/>
      <w:sz w:val="24"/>
      <w:lang w:val="de-DE"/>
    </w:rPr>
  </w:style>
  <w:style w:type="paragraph" w:customStyle="1" w:styleId="RVAnlagenueberschrift1140fz">
    <w:name w:val="RV_Anlagen_ueberschrift_1_140_f_z"/>
    <w:basedOn w:val="Standard"/>
    <w:uiPriority w:val="99"/>
    <w:pPr>
      <w:spacing w:before="80" w:after="40" w:line="300" w:lineRule="exact"/>
      <w:ind w:left="1" w:hanging="1"/>
      <w:jc w:val="center"/>
    </w:pPr>
    <w:rPr>
      <w:rFonts w:ascii="Arial" w:hAnsi="Arial" w:cs="Arial"/>
      <w:b/>
      <w:color w:val="000000"/>
      <w:sz w:val="28"/>
      <w:lang w:val="de-DE"/>
    </w:rPr>
  </w:style>
  <w:style w:type="paragraph" w:customStyle="1" w:styleId="RVAnlagenueberschriftkz">
    <w:name w:val="RV_Anlagenueberschrift_k_z"/>
    <w:basedOn w:val="Standard"/>
    <w:uiPriority w:val="99"/>
    <w:pPr>
      <w:spacing w:before="40" w:after="20" w:line="240" w:lineRule="exact"/>
      <w:ind w:left="1" w:hanging="1"/>
      <w:jc w:val="center"/>
    </w:pPr>
    <w:rPr>
      <w:rFonts w:ascii="Arial" w:hAnsi="Arial"/>
      <w:i/>
      <w:color w:val="000000"/>
      <w:sz w:val="24"/>
      <w:lang w:val="de-DE"/>
    </w:rPr>
  </w:style>
  <w:style w:type="paragraph" w:customStyle="1" w:styleId="RVsonderzeichen1110nl">
    <w:name w:val="RV_sonderzeichen_1_110_n_l"/>
    <w:basedOn w:val="Standard"/>
    <w:uiPriority w:val="99"/>
    <w:pPr>
      <w:spacing w:before="40" w:after="20" w:line="220" w:lineRule="exact"/>
      <w:ind w:left="1" w:hanging="1"/>
    </w:pPr>
    <w:rPr>
      <w:rFonts w:ascii="Wingdings" w:hAnsi="Wingdings" w:cs="Wingdings"/>
      <w:color w:val="000000"/>
      <w:lang w:val="de-DE"/>
    </w:rPr>
  </w:style>
  <w:style w:type="paragraph" w:customStyle="1" w:styleId="RVfliestext1075nl">
    <w:name w:val="RV_fliestext_1_0_75_n_l"/>
    <w:basedOn w:val="Standard"/>
    <w:uiPriority w:val="99"/>
    <w:pPr>
      <w:spacing w:before="40" w:after="20" w:line="150" w:lineRule="exact"/>
      <w:ind w:left="1" w:hanging="1"/>
    </w:pPr>
    <w:rPr>
      <w:rFonts w:ascii="Arial" w:hAnsi="Arial"/>
      <w:color w:val="000000"/>
      <w:sz w:val="15"/>
      <w:lang w:val="de-DE"/>
    </w:rPr>
  </w:style>
  <w:style w:type="paragraph" w:customStyle="1" w:styleId="RVueberschrift2085nz">
    <w:name w:val="RV_ueberschrift_2_0_85_n_z"/>
    <w:basedOn w:val="Standard"/>
    <w:uiPriority w:val="99"/>
    <w:pPr>
      <w:spacing w:before="80" w:after="60" w:line="170" w:lineRule="exact"/>
      <w:ind w:left="1" w:hanging="1"/>
      <w:jc w:val="center"/>
    </w:pPr>
    <w:rPr>
      <w:rFonts w:ascii="Arial" w:hAnsi="Arial" w:cs="Arial"/>
      <w:color w:val="000000"/>
      <w:sz w:val="17"/>
      <w:lang w:val="de-DE"/>
    </w:rPr>
  </w:style>
  <w:style w:type="paragraph" w:customStyle="1" w:styleId="RVtabelle70fzm">
    <w:name w:val="RV_tabelle_70_f_z_m"/>
    <w:basedOn w:val="Standard"/>
    <w:uiPriority w:val="99"/>
    <w:pPr>
      <w:tabs>
        <w:tab w:val="left" w:pos="170"/>
      </w:tabs>
      <w:spacing w:after="20" w:line="140" w:lineRule="exact"/>
      <w:ind w:left="1" w:hanging="1"/>
      <w:jc w:val="center"/>
    </w:pPr>
    <w:rPr>
      <w:rFonts w:ascii="Arial" w:hAnsi="Arial"/>
      <w:b/>
      <w:color w:val="000000"/>
      <w:sz w:val="14"/>
      <w:lang w:val="de-DE"/>
    </w:rPr>
  </w:style>
  <w:style w:type="paragraph" w:customStyle="1" w:styleId="RVtabelle70nm">
    <w:name w:val="RV_tabelle_70_n_m"/>
    <w:basedOn w:val="Standard"/>
    <w:uiPriority w:val="99"/>
    <w:pPr>
      <w:tabs>
        <w:tab w:val="left" w:pos="170"/>
      </w:tabs>
      <w:spacing w:after="20" w:line="140" w:lineRule="exact"/>
      <w:ind w:left="1" w:hanging="1"/>
      <w:jc w:val="both"/>
    </w:pPr>
    <w:rPr>
      <w:rFonts w:ascii="Arial" w:hAnsi="Arial" w:cs="Arial"/>
      <w:color w:val="000000"/>
      <w:sz w:val="14"/>
      <w:lang w:val="de-DE"/>
    </w:rPr>
  </w:style>
  <w:style w:type="paragraph" w:customStyle="1" w:styleId="RVtabelle70nzm">
    <w:name w:val="RV_tabelle_70_n_z_m"/>
    <w:basedOn w:val="Standard"/>
    <w:uiPriority w:val="99"/>
    <w:pPr>
      <w:tabs>
        <w:tab w:val="left" w:pos="170"/>
      </w:tabs>
      <w:spacing w:after="20" w:line="140" w:lineRule="exact"/>
      <w:ind w:left="1" w:hanging="1"/>
      <w:jc w:val="center"/>
    </w:pPr>
    <w:rPr>
      <w:rFonts w:ascii="Arial" w:hAnsi="Arial"/>
      <w:color w:val="000000"/>
      <w:sz w:val="14"/>
      <w:lang w:val="de-DE"/>
    </w:rPr>
  </w:style>
  <w:style w:type="paragraph" w:customStyle="1" w:styleId="RVliste1n175fl">
    <w:name w:val="RV_liste_1n_1_75_f_l"/>
    <w:basedOn w:val="Standard"/>
    <w:uiPriority w:val="99"/>
    <w:pPr>
      <w:tabs>
        <w:tab w:val="left" w:pos="283"/>
      </w:tabs>
      <w:spacing w:after="40" w:line="160" w:lineRule="exact"/>
      <w:ind w:left="284" w:hanging="284"/>
    </w:pPr>
    <w:rPr>
      <w:rFonts w:ascii="Arial" w:hAnsi="Arial" w:cs="Arial"/>
      <w:b/>
      <w:color w:val="000000"/>
      <w:sz w:val="15"/>
      <w:lang w:val="de-DE"/>
    </w:rPr>
  </w:style>
  <w:style w:type="paragraph" w:customStyle="1" w:styleId="RVliste2a175fb">
    <w:name w:val="RV_liste_2a_1_75_f_b"/>
    <w:basedOn w:val="Standard"/>
    <w:uiPriority w:val="99"/>
    <w:pPr>
      <w:tabs>
        <w:tab w:val="left" w:pos="283"/>
      </w:tabs>
      <w:spacing w:after="40" w:line="160" w:lineRule="exact"/>
      <w:ind w:left="284" w:hanging="284"/>
      <w:jc w:val="both"/>
    </w:pPr>
    <w:rPr>
      <w:rFonts w:ascii="Arial" w:hAnsi="Arial"/>
      <w:b/>
      <w:color w:val="000000"/>
      <w:sz w:val="15"/>
      <w:lang w:val="de-DE"/>
    </w:rPr>
  </w:style>
  <w:style w:type="paragraph" w:customStyle="1" w:styleId="RVliste3n175nl">
    <w:name w:val="RV_liste_3n_1_75_n_l"/>
    <w:basedOn w:val="Standard"/>
    <w:uiPriority w:val="99"/>
    <w:pPr>
      <w:tabs>
        <w:tab w:val="left" w:pos="283"/>
      </w:tabs>
      <w:spacing w:after="40" w:line="160" w:lineRule="exact"/>
      <w:ind w:left="284" w:hanging="284"/>
      <w:jc w:val="both"/>
    </w:pPr>
    <w:rPr>
      <w:rFonts w:ascii="Arial" w:hAnsi="Arial" w:cs="Arial"/>
      <w:color w:val="000000"/>
      <w:sz w:val="15"/>
      <w:lang w:val="de-DE"/>
    </w:rPr>
  </w:style>
  <w:style w:type="paragraph" w:customStyle="1" w:styleId="RVliste1n075nl">
    <w:name w:val="RV_liste_1n_0_75_n_l"/>
    <w:basedOn w:val="Standard"/>
    <w:uiPriority w:val="99"/>
    <w:pPr>
      <w:tabs>
        <w:tab w:val="left" w:pos="397"/>
      </w:tabs>
      <w:spacing w:after="40" w:line="160" w:lineRule="exact"/>
      <w:ind w:left="1" w:hanging="1"/>
    </w:pPr>
    <w:rPr>
      <w:rFonts w:ascii="Arial" w:hAnsi="Arial"/>
      <w:color w:val="000000"/>
      <w:sz w:val="15"/>
      <w:lang w:val="de-DE"/>
    </w:rPr>
  </w:style>
  <w:style w:type="paragraph" w:customStyle="1" w:styleId="RVliste1n175flrot">
    <w:name w:val="RV_liste_1n_1_75_f_lrot"/>
    <w:basedOn w:val="Standard"/>
    <w:uiPriority w:val="99"/>
    <w:pPr>
      <w:tabs>
        <w:tab w:val="left" w:pos="283"/>
      </w:tabs>
      <w:spacing w:after="80" w:line="240" w:lineRule="exact"/>
      <w:ind w:left="284" w:hanging="284"/>
    </w:pPr>
    <w:rPr>
      <w:rFonts w:ascii="Arial" w:hAnsi="Arial" w:cs="Arial"/>
      <w:b/>
      <w:color w:val="000000"/>
      <w:sz w:val="24"/>
      <w:lang w:val="de-DE"/>
    </w:rPr>
  </w:style>
  <w:style w:type="paragraph" w:customStyle="1" w:styleId="berschrift">
    <w:name w:val="ﾜberschrift"/>
    <w:basedOn w:val="Standard"/>
    <w:next w:val="Textkrper"/>
    <w:uiPriority w:val="99"/>
    <w:pPr>
      <w:spacing w:before="240" w:after="120"/>
    </w:pPr>
    <w:rPr>
      <w:rFonts w:ascii="Carlito" w:hAnsi="Carlito"/>
      <w:sz w:val="28"/>
    </w:rPr>
  </w:style>
  <w:style w:type="paragraph" w:customStyle="1" w:styleId="Verzeichnis">
    <w:name w:val="Verzeichnis"/>
    <w:basedOn w:val="Standard"/>
    <w:uiPriority w:val="99"/>
    <w:pPr>
      <w:suppressLineNumbers/>
    </w:pPr>
    <w:rPr>
      <w:rFonts w:ascii="Helvetica" w:eastAsiaTheme="minorEastAsia" w:hAnsi="Helvetica" w:cs="Noto Sans Devanagari"/>
      <w:sz w:val="24"/>
    </w:rPr>
  </w:style>
  <w:style w:type="paragraph" w:styleId="Funotentext">
    <w:name w:val="footnote text"/>
    <w:basedOn w:val="Standard"/>
    <w:link w:val="FunotentextZchn"/>
    <w:uiPriority w:val="99"/>
    <w:pPr>
      <w:tabs>
        <w:tab w:val="left" w:pos="170"/>
      </w:tabs>
      <w:spacing w:after="20" w:line="120" w:lineRule="exact"/>
      <w:ind w:left="171" w:hanging="171"/>
      <w:jc w:val="both"/>
    </w:pPr>
    <w:rPr>
      <w:rFonts w:ascii="Arial" w:hAnsi="Arial"/>
      <w:color w:val="000000"/>
      <w:sz w:val="12"/>
      <w:lang w:val="de-DE"/>
    </w:rPr>
  </w:style>
  <w:style w:type="character" w:customStyle="1" w:styleId="EndnotentextZchn">
    <w:name w:val="Endnotentext Zchn"/>
    <w:link w:val="Endnotentext"/>
    <w:uiPriority w:val="99"/>
    <w:rPr>
      <w:rFonts w:asciiTheme="minorHAnsi" w:hAnsiTheme="minorHAnsi"/>
      <w:sz w:val="20"/>
    </w:rPr>
  </w:style>
  <w:style w:type="paragraph" w:customStyle="1" w:styleId="Kopf-undFuzeile">
    <w:name w:val="Kopf- und Fuﾟzeile"/>
    <w:basedOn w:val="Standard"/>
    <w:uiPriority w:val="99"/>
    <w:rPr>
      <w:rFonts w:ascii="Helvetica" w:eastAsiaTheme="minorEastAsia" w:hAnsi="Helvetica" w:cs="Times New Roman"/>
      <w:sz w:val="24"/>
    </w:rPr>
  </w:style>
  <w:style w:type="paragraph" w:customStyle="1" w:styleId="HeaderandFooter">
    <w:name w:val="Header and Footer"/>
    <w:basedOn w:val="Standard"/>
    <w:uiPriority w:val="99"/>
    <w:rPr>
      <w:rFonts w:ascii="Helvetica" w:eastAsiaTheme="minorEastAsia" w:hAnsi="Helvetica"/>
      <w:sz w:val="24"/>
    </w:rPr>
  </w:style>
  <w:style w:type="paragraph" w:styleId="Fuzeile0">
    <w:name w:val="footer"/>
    <w:basedOn w:val="Standard"/>
    <w:link w:val="FuzeileZchn"/>
    <w:uiPriority w:val="99"/>
    <w:pPr>
      <w:tabs>
        <w:tab w:val="left" w:pos="4989"/>
        <w:tab w:val="left" w:pos="7455"/>
        <w:tab w:val="left" w:pos="9978"/>
      </w:tabs>
      <w:spacing w:line="190" w:lineRule="exact"/>
      <w:ind w:left="1" w:hanging="1"/>
      <w:jc w:val="center"/>
    </w:pPr>
    <w:rPr>
      <w:rFonts w:ascii="Arial" w:hAnsi="Arial" w:cs="Arial"/>
      <w:color w:val="000000"/>
      <w:sz w:val="15"/>
      <w:lang w:val="de-DE"/>
    </w:rPr>
  </w:style>
  <w:style w:type="character" w:customStyle="1" w:styleId="FuzeileZchn">
    <w:name w:val="Fußzeile Zchn"/>
    <w:basedOn w:val="Absatz-Standardschriftart"/>
    <w:link w:val="Fuzeile0"/>
    <w:uiPriority w:val="99"/>
    <w:semiHidden/>
    <w:rPr>
      <w:rFonts w:ascii="Calibri" w:eastAsia="Times New Roman" w:hAnsi="Calibri" w:cs="Mangal"/>
      <w:sz w:val="22"/>
      <w:lang w:val="en-US" w:eastAsia="zh-CN" w:bidi="hi-IN"/>
    </w:rPr>
  </w:style>
  <w:style w:type="paragraph" w:customStyle="1" w:styleId="RV-Tabelle-Rechtsbdig">
    <w:name w:val="RV-Tabelle - Rechtsb・dig"/>
    <w:basedOn w:val="Standard"/>
    <w:uiPriority w:val="99"/>
    <w:pPr>
      <w:tabs>
        <w:tab w:val="left" w:pos="104"/>
      </w:tabs>
      <w:spacing w:line="160" w:lineRule="exact"/>
      <w:ind w:left="1" w:hanging="1"/>
      <w:jc w:val="right"/>
    </w:pPr>
    <w:rPr>
      <w:rFonts w:ascii="Arial" w:hAnsi="Arial" w:cs="Arial"/>
      <w:color w:val="000000"/>
      <w:sz w:val="15"/>
      <w:lang w:val="de-DE"/>
    </w:rPr>
  </w:style>
  <w:style w:type="paragraph" w:customStyle="1" w:styleId="RVliste1n175flanfang">
    <w:name w:val="RV_liste_1n_1_75_f_l_anfang"/>
    <w:basedOn w:val="Standard"/>
    <w:uiPriority w:val="99"/>
    <w:pPr>
      <w:tabs>
        <w:tab w:val="left" w:pos="283"/>
      </w:tabs>
      <w:spacing w:after="40" w:line="160" w:lineRule="exact"/>
      <w:ind w:left="284" w:hanging="284"/>
    </w:pPr>
    <w:rPr>
      <w:rFonts w:ascii="Arial" w:hAnsi="Arial"/>
      <w:b/>
      <w:color w:val="000000"/>
      <w:sz w:val="15"/>
      <w:lang w:val="de-DE"/>
    </w:rPr>
  </w:style>
  <w:style w:type="paragraph" w:customStyle="1" w:styleId="RVliste2a175fbanfang">
    <w:name w:val="RV_liste_2a_1_75_f_b_anfang"/>
    <w:basedOn w:val="Standard"/>
    <w:uiPriority w:val="99"/>
    <w:pPr>
      <w:tabs>
        <w:tab w:val="left" w:pos="283"/>
      </w:tabs>
      <w:spacing w:after="40" w:line="160" w:lineRule="exact"/>
      <w:ind w:left="284" w:hanging="284"/>
      <w:jc w:val="both"/>
    </w:pPr>
    <w:rPr>
      <w:rFonts w:ascii="Arial" w:hAnsi="Arial" w:cs="Arial"/>
      <w:b/>
      <w:color w:val="000000"/>
      <w:sz w:val="15"/>
      <w:lang w:val="de-DE"/>
    </w:rPr>
  </w:style>
  <w:style w:type="paragraph" w:customStyle="1" w:styleId="Rahmeninhalt">
    <w:name w:val="Rahmeninhalt"/>
    <w:basedOn w:val="Standard"/>
    <w:uiPriority w:val="99"/>
    <w:rPr>
      <w:rFonts w:ascii="Helvetica" w:eastAsiaTheme="minorEastAsia" w:hAnsi="Helvetica"/>
      <w:sz w:val="24"/>
    </w:rPr>
  </w:style>
  <w:style w:type="paragraph" w:styleId="Liste">
    <w:name w:val="List"/>
    <w:basedOn w:val="Textkrper"/>
    <w:uiPriority w:val="99"/>
    <w:pPr>
      <w:spacing w:after="0"/>
    </w:pPr>
    <w:rPr>
      <w:rFonts w:cs="Noto Sans Devanagari"/>
    </w:rPr>
  </w:style>
  <w:style w:type="character" w:styleId="Zeilennummer">
    <w:name w:val="line number"/>
    <w:basedOn w:val="Absatz-Standardschriftart"/>
    <w:uiPriority w:val="99"/>
    <w:rPr>
      <w:rFonts w:asciiTheme="minorHAnsi" w:hAnsiTheme="minorHAnsi" w:cs="Times New Roman"/>
    </w:rPr>
  </w:style>
  <w:style w:type="character" w:styleId="Hyperlink">
    <w:name w:val="Hyperlink"/>
    <w:basedOn w:val="Absatz-Standardschriftart"/>
    <w:uiPriority w:val="99"/>
    <w:rPr>
      <w:rFonts w:ascii="Helvetica" w:hAnsi="Helvetica"/>
    </w:rPr>
  </w:style>
  <w:style w:type="character" w:customStyle="1" w:styleId="FootnoteCharacters">
    <w:name w:val="Footnote Characters"/>
    <w:uiPriority w:val="99"/>
    <w:rPr>
      <w:rFonts w:ascii="Helvetica" w:hAnsi="Helvetica" w:cs="Times New Roman"/>
      <w:vertAlign w:val="superscript"/>
    </w:rPr>
  </w:style>
  <w:style w:type="character" w:styleId="Funotenzeichen">
    <w:name w:val="footnote reference"/>
    <w:basedOn w:val="Absatz-Standardschriftart"/>
    <w:uiPriority w:val="99"/>
    <w:rPr>
      <w:rFonts w:ascii="Helvetica" w:hAnsi="Helvetica"/>
      <w:vertAlign w:val="superscript"/>
    </w:rPr>
  </w:style>
  <w:style w:type="character" w:customStyle="1" w:styleId="EndnoteCharacters">
    <w:name w:val="Endnote Characters"/>
    <w:uiPriority w:val="99"/>
    <w:rPr>
      <w:rFonts w:ascii="Helvetica" w:hAnsi="Helvetica" w:cs="Times New Roman"/>
      <w:vertAlign w:val="superscript"/>
    </w:rPr>
  </w:style>
  <w:style w:type="character" w:styleId="Endnotenzeichen">
    <w:name w:val="endnote reference"/>
    <w:basedOn w:val="Absatz-Standardschriftart"/>
    <w:uiPriority w:val="99"/>
    <w:rPr>
      <w:rFonts w:ascii="Helvetica" w:hAnsi="Helvetica"/>
      <w:vertAlign w:val="superscript"/>
    </w:rPr>
  </w:style>
  <w:style w:type="character" w:customStyle="1" w:styleId="95">
    <w:name w:val="95%"/>
    <w:uiPriority w:val="99"/>
    <w:rPr>
      <w:rFonts w:ascii="Arial" w:hAnsi="Arial" w:cs="Arial"/>
      <w:w w:val="95"/>
      <w:sz w:val="22"/>
    </w:rPr>
  </w:style>
  <w:style w:type="character" w:customStyle="1" w:styleId="96">
    <w:name w:val="96%"/>
    <w:uiPriority w:val="99"/>
    <w:rPr>
      <w:rFonts w:ascii="Arial" w:hAnsi="Arial"/>
      <w:color w:val="000000"/>
      <w:w w:val="96"/>
      <w:sz w:val="15"/>
    </w:rPr>
  </w:style>
  <w:style w:type="character" w:customStyle="1" w:styleId="97">
    <w:name w:val="97%"/>
    <w:uiPriority w:val="99"/>
    <w:rPr>
      <w:rFonts w:ascii="Arial" w:hAnsi="Arial" w:cs="Arial"/>
      <w:w w:val="97"/>
      <w:sz w:val="22"/>
    </w:rPr>
  </w:style>
  <w:style w:type="character" w:customStyle="1" w:styleId="98">
    <w:name w:val="98%"/>
    <w:uiPriority w:val="99"/>
    <w:rPr>
      <w:rFonts w:ascii="Arial" w:hAnsi="Arial"/>
      <w:w w:val="98"/>
      <w:sz w:val="22"/>
    </w:rPr>
  </w:style>
  <w:style w:type="character" w:customStyle="1" w:styleId="99">
    <w:name w:val="99%"/>
    <w:uiPriority w:val="99"/>
    <w:rPr>
      <w:rFonts w:ascii="Arial" w:hAnsi="Arial" w:cs="Arial"/>
      <w:w w:val="99"/>
      <w:sz w:val="22"/>
    </w:rPr>
  </w:style>
  <w:style w:type="character" w:customStyle="1" w:styleId="Betonung">
    <w:name w:val="Betonung"/>
    <w:uiPriority w:val="99"/>
    <w:rPr>
      <w:rFonts w:ascii="Helvetica" w:hAnsi="Helvetica"/>
      <w:i/>
    </w:rPr>
  </w:style>
  <w:style w:type="character" w:customStyle="1" w:styleId="blauundhf">
    <w:name w:val="blau und hf"/>
    <w:uiPriority w:val="99"/>
    <w:rPr>
      <w:rFonts w:ascii="Arial" w:hAnsi="Arial" w:cs="Arial"/>
      <w:b/>
      <w:color w:val="000000"/>
      <w:sz w:val="22"/>
    </w:rPr>
  </w:style>
  <w:style w:type="character" w:customStyle="1" w:styleId="blauundmager">
    <w:name w:val="blau und mager"/>
    <w:uiPriority w:val="99"/>
    <w:rPr>
      <w:rFonts w:ascii="Arial" w:hAnsi="Arial"/>
      <w:color w:val="000000"/>
      <w:sz w:val="15"/>
    </w:rPr>
  </w:style>
  <w:style w:type="character" w:customStyle="1" w:styleId="FNhochgestellt">
    <w:name w:val="FN hochgestellt"/>
    <w:uiPriority w:val="99"/>
    <w:rPr>
      <w:rFonts w:ascii="Arial" w:hAnsi="Arial" w:cs="Arial"/>
      <w:color w:val="000000"/>
      <w:vertAlign w:val="superscript"/>
    </w:rPr>
  </w:style>
  <w:style w:type="character" w:customStyle="1" w:styleId="FNhochgestelltblau">
    <w:name w:val="FN hochgestellt blau"/>
    <w:uiPriority w:val="99"/>
    <w:rPr>
      <w:rFonts w:ascii="Arial" w:hAnsi="Arial"/>
      <w:color w:val="000000"/>
      <w:sz w:val="15"/>
      <w:vertAlign w:val="superscript"/>
    </w:rPr>
  </w:style>
  <w:style w:type="character" w:customStyle="1" w:styleId="FNhochgestelltmagerblau">
    <w:name w:val="FN hochgestellt. mager blau"/>
    <w:uiPriority w:val="99"/>
    <w:rPr>
      <w:rFonts w:ascii="Arial" w:hAnsi="Arial" w:cs="Arial"/>
      <w:color w:val="000000"/>
      <w:vertAlign w:val="superscript"/>
    </w:rPr>
  </w:style>
  <w:style w:type="character" w:customStyle="1" w:styleId="FNhochgestelltmagerundblau">
    <w:name w:val="FN hochgestellt. mager und blau"/>
    <w:uiPriority w:val="99"/>
    <w:rPr>
      <w:rFonts w:ascii="Arial" w:hAnsi="Arial"/>
      <w:color w:val="000000"/>
      <w:sz w:val="15"/>
      <w:vertAlign w:val="superscript"/>
    </w:rPr>
  </w:style>
  <w:style w:type="character" w:customStyle="1" w:styleId="GlgVar">
    <w:name w:val="GlgVar"/>
    <w:uiPriority w:val="99"/>
    <w:rPr>
      <w:rFonts w:ascii="Helvetica" w:hAnsi="Helvetica" w:cs="Times New Roman"/>
      <w:i/>
    </w:rPr>
  </w:style>
  <w:style w:type="character" w:customStyle="1" w:styleId="hf">
    <w:name w:val="hf"/>
    <w:uiPriority w:val="99"/>
    <w:rPr>
      <w:rFonts w:ascii="Arial" w:hAnsi="Arial"/>
      <w:b/>
      <w:sz w:val="22"/>
    </w:rPr>
  </w:style>
  <w:style w:type="character" w:customStyle="1" w:styleId="hfunterstrichen">
    <w:name w:val="hf unterstrichen"/>
    <w:uiPriority w:val="99"/>
    <w:rPr>
      <w:rFonts w:ascii="Arial" w:hAnsi="Arial" w:cs="Arial"/>
      <w:b/>
      <w:color w:val="000000"/>
      <w:sz w:val="15"/>
      <w:u w:val="single"/>
    </w:rPr>
  </w:style>
  <w:style w:type="character" w:customStyle="1" w:styleId="HKS23N">
    <w:name w:val="HKS 23 N"/>
    <w:uiPriority w:val="99"/>
    <w:rPr>
      <w:rFonts w:ascii="Helvetica" w:hAnsi="Helvetica"/>
      <w:color w:val="FF004D"/>
      <w:sz w:val="22"/>
    </w:rPr>
  </w:style>
  <w:style w:type="character" w:customStyle="1" w:styleId="HKS23N20">
    <w:name w:val="HKS 23 N 20 %"/>
    <w:uiPriority w:val="99"/>
    <w:rPr>
      <w:rFonts w:ascii="Arial" w:hAnsi="Arial" w:cs="Arial"/>
      <w:color w:val="FFCCDB"/>
      <w:sz w:val="15"/>
    </w:rPr>
  </w:style>
  <w:style w:type="character" w:customStyle="1" w:styleId="HKS23N30">
    <w:name w:val="HKS 23 N 30 %"/>
    <w:uiPriority w:val="99"/>
    <w:rPr>
      <w:rFonts w:ascii="Arial" w:hAnsi="Arial"/>
      <w:color w:val="FFB3C9"/>
      <w:sz w:val="15"/>
    </w:rPr>
  </w:style>
  <w:style w:type="character" w:customStyle="1" w:styleId="kursiv">
    <w:name w:val="kursiv"/>
    <w:uiPriority w:val="99"/>
    <w:rPr>
      <w:rFonts w:ascii="Arial" w:hAnsi="Arial" w:cs="Arial"/>
      <w:i/>
      <w:sz w:val="22"/>
    </w:rPr>
  </w:style>
  <w:style w:type="character" w:customStyle="1" w:styleId="KtchenWindings">
    <w:name w:val="K舖tchen (Windings)"/>
    <w:uiPriority w:val="99"/>
    <w:rPr>
      <w:rFonts w:ascii="Wingdings" w:hAnsi="Wingdings"/>
      <w:color w:val="000000"/>
      <w:sz w:val="18"/>
    </w:rPr>
  </w:style>
  <w:style w:type="character" w:customStyle="1" w:styleId="mager">
    <w:name w:val="mager"/>
    <w:uiPriority w:val="99"/>
    <w:rPr>
      <w:rFonts w:ascii="Arial" w:hAnsi="Arial" w:cs="Arial"/>
      <w:color w:val="000000"/>
      <w:sz w:val="15"/>
    </w:rPr>
  </w:style>
  <w:style w:type="character" w:customStyle="1" w:styleId="magerundkursiv">
    <w:name w:val="mager und kursiv"/>
    <w:uiPriority w:val="99"/>
    <w:rPr>
      <w:rFonts w:ascii="Arial" w:hAnsi="Arial"/>
      <w:i/>
      <w:color w:val="000000"/>
      <w:sz w:val="15"/>
    </w:rPr>
  </w:style>
  <w:style w:type="character" w:customStyle="1" w:styleId="magerundunterstrichen">
    <w:name w:val="mager und unterstrichen"/>
    <w:uiPriority w:val="99"/>
    <w:rPr>
      <w:rFonts w:ascii="Arial" w:hAnsi="Arial" w:cs="Arial"/>
      <w:color w:val="000000"/>
      <w:sz w:val="15"/>
      <w:u w:val="single"/>
    </w:rPr>
  </w:style>
  <w:style w:type="character" w:customStyle="1" w:styleId="Pantone">
    <w:name w:val="Pantone"/>
    <w:uiPriority w:val="99"/>
    <w:rPr>
      <w:rFonts w:ascii="Arial" w:hAnsi="Arial"/>
      <w:color w:val="FFA817"/>
      <w:sz w:val="18"/>
    </w:rPr>
  </w:style>
  <w:style w:type="character" w:customStyle="1" w:styleId="Punkt65">
    <w:name w:val="Punkt 6.5"/>
    <w:uiPriority w:val="99"/>
    <w:rPr>
      <w:rFonts w:ascii="Arial" w:hAnsi="Arial" w:cs="Arial"/>
      <w:color w:val="000000"/>
      <w:sz w:val="13"/>
    </w:rPr>
  </w:style>
  <w:style w:type="character" w:customStyle="1" w:styleId="Punkt60">
    <w:name w:val="Punkt 6.0"/>
    <w:uiPriority w:val="99"/>
    <w:rPr>
      <w:rFonts w:ascii="Arial" w:hAnsi="Arial"/>
      <w:color w:val="000000"/>
      <w:sz w:val="12"/>
    </w:rPr>
  </w:style>
  <w:style w:type="character" w:customStyle="1" w:styleId="RVsymbol">
    <w:name w:val="RV_symbol"/>
    <w:uiPriority w:val="99"/>
    <w:rPr>
      <w:rFonts w:ascii="Symbol" w:hAnsi="Symbol" w:cs="Symbol"/>
      <w:color w:val="000000"/>
      <w:sz w:val="20"/>
    </w:rPr>
  </w:style>
  <w:style w:type="character" w:customStyle="1" w:styleId="RVtiefergestellt">
    <w:name w:val="RV_tiefergestellt"/>
    <w:uiPriority w:val="99"/>
    <w:rPr>
      <w:rFonts w:ascii="Arial" w:hAnsi="Arial"/>
      <w:color w:val="000000"/>
      <w:sz w:val="15"/>
      <w:vertAlign w:val="subscript"/>
    </w:rPr>
  </w:style>
  <w:style w:type="character" w:customStyle="1" w:styleId="RVWindings-Pfeil75">
    <w:name w:val="RV_Windings-Pfeil_75"/>
    <w:uiPriority w:val="99"/>
    <w:rPr>
      <w:rFonts w:ascii="Wingdings" w:hAnsi="Wingdings" w:cs="Wingdings"/>
      <w:color w:val="000000"/>
      <w:sz w:val="15"/>
    </w:rPr>
  </w:style>
  <w:style w:type="character" w:customStyle="1" w:styleId="Sternchen">
    <w:name w:val="Sternchen"/>
    <w:uiPriority w:val="99"/>
    <w:rPr>
      <w:rFonts w:ascii="Arial" w:hAnsi="Arial"/>
      <w:b/>
      <w:color w:val="000000"/>
      <w:sz w:val="20"/>
    </w:rPr>
  </w:style>
  <w:style w:type="character" w:customStyle="1" w:styleId="Sternchenblau">
    <w:name w:val="Sternchen blau"/>
    <w:uiPriority w:val="99"/>
    <w:rPr>
      <w:rFonts w:ascii="Arial" w:hAnsi="Arial" w:cs="Arial"/>
      <w:b/>
      <w:color w:val="0000FF"/>
      <w:sz w:val="20"/>
    </w:rPr>
  </w:style>
  <w:style w:type="character" w:customStyle="1" w:styleId="Unterstrichen">
    <w:name w:val="Unterstrichen"/>
    <w:uiPriority w:val="99"/>
    <w:rPr>
      <w:rFonts w:ascii="Arial" w:hAnsi="Arial"/>
      <w:color w:val="000000"/>
      <w:sz w:val="15"/>
      <w:u w:val="single"/>
    </w:rPr>
  </w:style>
  <w:style w:type="character" w:customStyle="1" w:styleId="wei">
    <w:name w:val="weiﾟ"/>
    <w:uiPriority w:val="99"/>
    <w:rPr>
      <w:rFonts w:ascii="Arial" w:hAnsi="Arial" w:cs="Arial"/>
      <w:b/>
      <w:color w:val="FFFFFF"/>
      <w:sz w:val="18"/>
    </w:rPr>
  </w:style>
  <w:style w:type="character" w:customStyle="1" w:styleId="FootnoteReference">
    <w:name w:val="FootnoteReference"/>
    <w:uiPriority w:val="99"/>
    <w:rPr>
      <w:rFonts w:ascii="Helvetica" w:hAnsi="Helvetica"/>
      <w:sz w:val="17"/>
      <w:vertAlign w:val="superscript"/>
    </w:rPr>
  </w:style>
  <w:style w:type="character" w:customStyle="1" w:styleId="2">
    <w:name w:val="2"/>
    <w:uiPriority w:val="99"/>
    <w:rPr>
      <w:rFonts w:ascii="Arial" w:hAnsi="Arial" w:cs="Arial"/>
      <w:color w:val="000000"/>
      <w:sz w:val="4"/>
    </w:rPr>
  </w:style>
  <w:style w:type="character" w:customStyle="1" w:styleId="AbsatzpunktAusderPraxis">
    <w:name w:val="Absatzpunkt Aus der Praxis"/>
    <w:uiPriority w:val="99"/>
    <w:rPr>
      <w:rFonts w:ascii="Franklin Gothic Book" w:hAnsi="Franklin Gothic Book"/>
      <w:color w:val="00FF00"/>
    </w:rPr>
  </w:style>
  <w:style w:type="character" w:customStyle="1" w:styleId="AbsatzpunktDieBASSimSchulalltag">
    <w:name w:val="Absatzpunkt Die BASS im Schulalltag"/>
    <w:uiPriority w:val="99"/>
    <w:rPr>
      <w:rFonts w:ascii="Franklin Gothic Book" w:hAnsi="Franklin Gothic Book" w:cs="Franklin Gothic Book"/>
      <w:color w:val="0030AA"/>
    </w:rPr>
  </w:style>
  <w:style w:type="character" w:customStyle="1" w:styleId="AbsatzpunktGutzuwissen">
    <w:name w:val="Absatzpunkt Gut zu wissen"/>
    <w:uiPriority w:val="99"/>
    <w:rPr>
      <w:rFonts w:ascii="Franklin Gothic Book" w:hAnsi="Franklin Gothic Book"/>
      <w:color w:val="8000FF"/>
    </w:rPr>
  </w:style>
  <w:style w:type="character" w:customStyle="1" w:styleId="AbsatzpunktImFokus">
    <w:name w:val="Absatzpunkt Im Fokus"/>
    <w:uiPriority w:val="99"/>
    <w:rPr>
      <w:rFonts w:ascii="Franklin Gothic Book" w:hAnsi="Franklin Gothic Book" w:cs="Franklin Gothic Book"/>
      <w:color w:val="D90038"/>
    </w:rPr>
  </w:style>
  <w:style w:type="character" w:customStyle="1" w:styleId="FarbeInhaltEditorial">
    <w:name w:val="Farbe Inhalt/Editorial"/>
    <w:uiPriority w:val="99"/>
    <w:rPr>
      <w:rFonts w:ascii="Franklin Gothic Book" w:hAnsi="Franklin Gothic Book"/>
      <w:color w:val="00A4DE"/>
    </w:rPr>
  </w:style>
  <w:style w:type="character" w:customStyle="1" w:styleId="InhaltZiffer">
    <w:name w:val="Inhalt Ziffer"/>
    <w:uiPriority w:val="99"/>
    <w:rPr>
      <w:rFonts w:ascii="Franklin Gothic Book" w:hAnsi="Franklin Gothic Book" w:cs="Franklin Gothic Book"/>
      <w:color w:val="000000"/>
      <w:sz w:val="21"/>
    </w:rPr>
  </w:style>
  <w:style w:type="character" w:customStyle="1" w:styleId="Kopfzeile1">
    <w:name w:val="Kopfzeile1"/>
    <w:uiPriority w:val="99"/>
    <w:rPr>
      <w:rFonts w:ascii="Franklin Gothic Book" w:hAnsi="Franklin Gothic Book"/>
      <w:caps/>
      <w:color w:val="FFFFFF"/>
      <w:w w:val="80"/>
      <w:sz w:val="17"/>
    </w:rPr>
  </w:style>
  <w:style w:type="character" w:customStyle="1" w:styleId="Standard1">
    <w:name w:val="Standard1"/>
    <w:uiPriority w:val="99"/>
    <w:rPr>
      <w:rFonts w:ascii="Arial" w:hAnsi="Arial" w:cs="Arial"/>
      <w:sz w:val="22"/>
    </w:rPr>
  </w:style>
  <w:style w:type="character" w:customStyle="1" w:styleId="Punkt55">
    <w:name w:val="Punkt 5.5"/>
    <w:uiPriority w:val="99"/>
    <w:rPr>
      <w:rFonts w:ascii="Arial" w:hAnsi="Arial"/>
      <w:color w:val="000000"/>
      <w:sz w:val="11"/>
    </w:rPr>
  </w:style>
  <w:style w:type="character" w:customStyle="1" w:styleId="Punkt70">
    <w:name w:val="Punkt 7.0"/>
    <w:uiPriority w:val="99"/>
    <w:rPr>
      <w:rFonts w:ascii="Arial" w:hAnsi="Arial" w:cs="Arial"/>
      <w:sz w:val="14"/>
    </w:rPr>
  </w:style>
  <w:style w:type="character" w:customStyle="1" w:styleId="RVTabellenueberschrift">
    <w:name w:val="RV_Tabellenueberschrift"/>
    <w:uiPriority w:val="99"/>
    <w:rPr>
      <w:rFonts w:ascii="Arial" w:hAnsi="Arial"/>
      <w:color w:val="000000"/>
      <w:sz w:val="13"/>
    </w:rPr>
  </w:style>
  <w:style w:type="character" w:customStyle="1" w:styleId="SWAbsatzpunktDerschnelleberblick">
    <w:name w:val="SW Absatzpunkt Der schnelle ﾜberblick"/>
    <w:uiPriority w:val="99"/>
    <w:rPr>
      <w:rFonts w:ascii="Franklin Gothic Book" w:hAnsi="Franklin Gothic Book" w:cs="Franklin Gothic Book"/>
      <w:color w:val="D90038"/>
    </w:rPr>
  </w:style>
  <w:style w:type="character" w:customStyle="1" w:styleId="SWGrundtextfett">
    <w:name w:val="SW Grundtext fett"/>
    <w:uiPriority w:val="99"/>
    <w:rPr>
      <w:rFonts w:ascii="Franklin Gothic Demi" w:hAnsi="Franklin Gothic Demi"/>
      <w:color w:val="000000"/>
      <w:sz w:val="21"/>
    </w:rPr>
  </w:style>
  <w:style w:type="character" w:customStyle="1" w:styleId="SWLink">
    <w:name w:val="SW Link"/>
    <w:uiPriority w:val="99"/>
    <w:rPr>
      <w:rFonts w:ascii="Helvetica" w:hAnsi="Helvetica" w:cs="Times New Roman"/>
      <w:color w:val="000000"/>
      <w:sz w:val="22"/>
    </w:rPr>
  </w:style>
  <w:style w:type="character" w:customStyle="1" w:styleId="SWwwwfarbig">
    <w:name w:val="SW www farbig"/>
    <w:uiPriority w:val="99"/>
    <w:rPr>
      <w:rFonts w:ascii="Franklin Gothic Medium" w:hAnsi="Franklin Gothic Medium"/>
      <w:color w:val="0030AA"/>
      <w:sz w:val="21"/>
    </w:rPr>
  </w:style>
  <w:style w:type="character" w:customStyle="1" w:styleId="waldgr">
    <w:name w:val="waldgr・"/>
    <w:uiPriority w:val="99"/>
    <w:rPr>
      <w:rFonts w:ascii="Arial" w:hAnsi="Arial" w:cs="Arial"/>
      <w:b/>
      <w:color w:val="518A51"/>
      <w:sz w:val="18"/>
    </w:rPr>
  </w:style>
  <w:style w:type="character" w:customStyle="1" w:styleId="normal1">
    <w:name w:val="normal1"/>
    <w:uiPriority w:val="99"/>
    <w:rPr>
      <w:rFonts w:ascii="Arial" w:hAnsi="Arial"/>
      <w:sz w:val="22"/>
    </w:rPr>
  </w:style>
  <w:style w:type="character" w:customStyle="1" w:styleId="Funotenzeichen0">
    <w:name w:val="Fuﾟnotenzeichen"/>
    <w:uiPriority w:val="99"/>
    <w:rPr>
      <w:rFonts w:ascii="Helvetica" w:hAnsi="Helvetica" w:cs="Times New Roman"/>
      <w:vertAlign w:val="superscript"/>
    </w:rPr>
  </w:style>
  <w:style w:type="character" w:customStyle="1" w:styleId="FunotentextZchn">
    <w:name w:val="Fußnotentext Zchn"/>
    <w:link w:val="Funotentext"/>
    <w:uiPriority w:val="99"/>
    <w:rPr>
      <w:rFonts w:asciiTheme="minorHAnsi" w:hAnsiTheme="minorHAnsi"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s.schul-welt.de/6043.htm#1-1p34(3)"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bass.schul-welt.de/6043.htm#1-1p34" TargetMode="External"/><Relationship Id="rId12" Type="http://schemas.openxmlformats.org/officeDocument/2006/relationships/hyperlink" Target="#https://bass.schul-welt.de/8345.htm#19-32nr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ass.schul-welt.de/6043.htm#1-1p34"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bass.schul-welt.de/6043.htm#1-1p34(3)" TargetMode="External"/><Relationship Id="rId4" Type="http://schemas.openxmlformats.org/officeDocument/2006/relationships/webSettings" Target="webSettings.xml"/><Relationship Id="rId9" Type="http://schemas.openxmlformats.org/officeDocument/2006/relationships/hyperlink" Target="#https://bass.schul-welt.de/6043.htm#1-1p116"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3450</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Peter Quaglia</cp:lastModifiedBy>
  <cp:revision>2</cp:revision>
  <dcterms:created xsi:type="dcterms:W3CDTF">2024-09-10T02:43:00Z</dcterms:created>
  <dcterms:modified xsi:type="dcterms:W3CDTF">2024-09-10T02:43:00Z</dcterms:modified>
</cp:coreProperties>
</file>