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4333" w:rsidRDefault="000B4333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15-33</w:t>
      </w:r>
    </w:p>
    <w:p w:rsidR="000B4333" w:rsidRDefault="000B4333">
      <w:pPr>
        <w:pStyle w:val="RVueberschrift1100fz"/>
        <w:keepNext/>
        <w:keepLines/>
        <w:rPr>
          <w:rFonts w:cs="Arial"/>
        </w:rPr>
      </w:pPr>
      <w:r>
        <w:t xml:space="preserve">Sekundarstufe II - Berufskolleg; </w:t>
      </w:r>
      <w:r>
        <w:br/>
        <w:t>Bildungsg</w:t>
      </w:r>
      <w:r>
        <w:t>ä</w:t>
      </w:r>
      <w:r>
        <w:t>nge der Ausbildungsvorbereitung, die berufliche Kenntnisse, F</w:t>
      </w:r>
      <w:r>
        <w:t>ä</w:t>
      </w:r>
      <w:r>
        <w:t xml:space="preserve">higkeiten und Fertigkeiten und berufliche Orientierung vermitteln sowie den Erwerb eines dem Hauptschulabschluss </w:t>
      </w:r>
      <w:r>
        <w:br/>
        <w:t>gleichwertigen Abschlusses erm</w:t>
      </w:r>
      <w:r>
        <w:t>ö</w:t>
      </w:r>
      <w:r>
        <w:t xml:space="preserve">glichen </w:t>
      </w:r>
      <w:r>
        <w:br/>
        <w:t>(Bildungsg</w:t>
      </w:r>
      <w:r>
        <w:t>ä</w:t>
      </w:r>
      <w:r>
        <w:t xml:space="preserve">nge der Anlage A APO-BK) </w:t>
      </w:r>
      <w:r>
        <w:br/>
        <w:t>Fachbereich Gesundheit/Erziehung und Soziales; Bereichsspezifische F</w:t>
      </w:r>
      <w:r>
        <w:t>ä</w:t>
      </w:r>
      <w:r>
        <w:t xml:space="preserve">cher </w:t>
      </w:r>
      <w:r>
        <w:br/>
        <w:t>im Berufsfeld K</w:t>
      </w:r>
      <w:r>
        <w:t>ö</w:t>
      </w:r>
      <w:r>
        <w:t xml:space="preserve">rperpflege; </w:t>
      </w:r>
      <w:r>
        <w:br/>
        <w:t>Bildungsplan zur Erprobung</w:t>
      </w:r>
    </w:p>
    <w:p w:rsidR="000B4333" w:rsidRDefault="000B4333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06.07.2016 - 313-6.08.01.13-114137</w:t>
      </w:r>
    </w:p>
    <w:p w:rsidR="000B4333" w:rsidRDefault="000B4333">
      <w:pPr>
        <w:pStyle w:val="RVfliesstext175nb"/>
        <w:rPr>
          <w:rFonts w:cs="Arial"/>
        </w:rPr>
      </w:pPr>
      <w:r>
        <w:t>Im Auftrag des Ministeriums f</w:t>
      </w:r>
      <w:r>
        <w:t>ü</w:t>
      </w:r>
      <w:r>
        <w:t>r Schule und Weiterbildung und unter Federf</w:t>
      </w:r>
      <w:r>
        <w:t>ü</w:t>
      </w:r>
      <w:r>
        <w:t>hrung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(QUA-LiS NRW) sowie unter Mitwirkung erfahrener Lehrkr</w:t>
      </w:r>
      <w:r>
        <w:t>ä</w:t>
      </w:r>
      <w:r>
        <w:t>fte und der Oberen Schulaufsicht wurde ein neuer Bildungsplan mit einer kompetenzorientierten Ausrichtung f</w:t>
      </w:r>
      <w:r>
        <w:t>ü</w:t>
      </w:r>
      <w:r>
        <w:t>r den o.a. Bildungsgang entwickelt:</w:t>
      </w:r>
    </w:p>
    <w:p w:rsidR="000B4333" w:rsidRDefault="000B433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B4333" w:rsidRDefault="000B4333">
            <w:pPr>
              <w:pStyle w:val="RVfliesstext175fl"/>
            </w:pPr>
            <w:r>
              <w:rPr>
                <w:rFonts w:cs="Arial"/>
              </w:rP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B4333" w:rsidRDefault="000B4333">
            <w:pPr>
              <w:pStyle w:val="RVfliesstext175fl"/>
            </w:pPr>
            <w:r>
              <w:rPr>
                <w:rFonts w:cs="Arial"/>
              </w:rPr>
              <w:t>Fachbereich Gesundheit/Erziehung und Soziales</w:t>
            </w:r>
          </w:p>
        </w:tc>
      </w:tr>
      <w:tr w:rsidR="00000000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B4333" w:rsidRDefault="000B4333">
            <w:pPr>
              <w:pStyle w:val="RVfliesstext175nl"/>
              <w:rPr>
                <w:rFonts w:cs="Calibri"/>
              </w:rPr>
            </w:pPr>
            <w:r>
              <w:t>42121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B4333" w:rsidRDefault="000B4333">
            <w:pPr>
              <w:pStyle w:val="RVfliesstext175nl"/>
              <w:rPr>
                <w:rFonts w:cs="Calibri"/>
              </w:rPr>
            </w:pPr>
            <w:r>
              <w:t>Berufsfeld K</w:t>
            </w:r>
            <w:r>
              <w:t>ö</w:t>
            </w:r>
            <w:r>
              <w:t xml:space="preserve">rperpflege </w:t>
            </w:r>
            <w:r>
              <w:br/>
              <w:t>Bereichsspezifische F</w:t>
            </w:r>
            <w:r>
              <w:t>ä</w:t>
            </w:r>
            <w:r>
              <w:t xml:space="preserve">cher: </w:t>
            </w:r>
            <w:r>
              <w:br/>
              <w:t xml:space="preserve">Kundenbetreuung, Pflege und Gestaltung, </w:t>
            </w:r>
            <w:r>
              <w:br/>
              <w:t>Betriebsorganisation</w:t>
            </w:r>
          </w:p>
        </w:tc>
      </w:tr>
      <w:tr w:rsidR="00000000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0B4333" w:rsidRDefault="000B4333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Bildungsplan zur Erprobung Heft 42121</w:t>
            </w:r>
          </w:p>
        </w:tc>
      </w:tr>
    </w:tbl>
    <w:p w:rsidR="000B4333" w:rsidRDefault="000B4333">
      <w:pPr>
        <w:pStyle w:val="RVfliesstext175nb"/>
      </w:pPr>
      <w:r>
        <w:rPr>
          <w:rFonts w:cs="Arial"/>
        </w:rPr>
        <w:t>Der Bildungsplan wird auf der Internetseite http://www.berufsbildung.nrw.de ver</w:t>
      </w:r>
      <w:r>
        <w:rPr>
          <w:rFonts w:cs="Arial"/>
        </w:rPr>
        <w:t>ö</w:t>
      </w:r>
      <w:r>
        <w:rPr>
          <w:rFonts w:cs="Arial"/>
        </w:rPr>
        <w:t>ffentlicht.</w:t>
      </w:r>
    </w:p>
    <w:p w:rsidR="000B4333" w:rsidRDefault="000B4333">
      <w:pPr>
        <w:pStyle w:val="RVfliesstext175nb"/>
      </w:pPr>
      <w:r>
        <w:rPr>
          <w:rFonts w:cs="Arial"/>
        </w:rPr>
        <w:t>Der Bildungsplan tritt am 1. August 2016 in Kraft.</w:t>
      </w:r>
    </w:p>
    <w:p w:rsidR="000B4333" w:rsidRDefault="000B4333">
      <w:pPr>
        <w:pStyle w:val="RVfliesstext175nb"/>
        <w:rPr>
          <w:rFonts w:cs="Arial"/>
        </w:rPr>
      </w:pPr>
    </w:p>
    <w:p w:rsidR="000B4333" w:rsidRDefault="000B4333">
      <w:pPr>
        <w:pStyle w:val="RVfliesstext175nb"/>
        <w:jc w:val="right"/>
        <w:rPr>
          <w:rFonts w:cs="Arial"/>
        </w:rPr>
      </w:pPr>
      <w:r>
        <w:t>ABl. NRW. 07-08/2016 S. 72</w:t>
      </w:r>
    </w:p>
    <w:p w:rsidR="000B4333" w:rsidRDefault="000B4333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4333" w:rsidRDefault="000B4333">
      <w:r>
        <w:separator/>
      </w:r>
    </w:p>
  </w:endnote>
  <w:endnote w:type="continuationSeparator" w:id="0">
    <w:p w:rsidR="000B4333" w:rsidRDefault="000B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4333" w:rsidRDefault="000B4333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4333" w:rsidRDefault="000B433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0B4333" w:rsidRDefault="000B4333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B5FC6"/>
    <w:rsid w:val="000B4333"/>
    <w:rsid w:val="005B5FC6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2024-09-10T02:42:00Z</dcterms:created>
  <dcterms:modified xsi:type="dcterms:W3CDTF">2024-09-10T02:42:00Z</dcterms:modified>
</cp:coreProperties>
</file>